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4D99F" w14:textId="05970DBA" w:rsidR="004E26CC" w:rsidRPr="001F16D3" w:rsidRDefault="004E26CC" w:rsidP="004E26CC">
      <w:pPr>
        <w:pStyle w:val="p-res"/>
        <w:shd w:val="clear" w:color="auto" w:fill="FFFFFF"/>
        <w:spacing w:before="0" w:after="0"/>
        <w:jc w:val="center"/>
        <w:rPr>
          <w:color w:val="060606"/>
          <w:sz w:val="28"/>
          <w:szCs w:val="28"/>
        </w:rPr>
      </w:pPr>
      <w:bookmarkStart w:id="0" w:name="_GoBack"/>
      <w:bookmarkEnd w:id="0"/>
      <w:r w:rsidRPr="001F16D3">
        <w:rPr>
          <w:rStyle w:val="Strong"/>
          <w:color w:val="060606"/>
          <w:sz w:val="28"/>
          <w:szCs w:val="28"/>
        </w:rPr>
        <w:t>BÀI TUYÊN TRUYỀN</w:t>
      </w:r>
      <w:r w:rsidRPr="001F16D3">
        <w:rPr>
          <w:b/>
          <w:bCs/>
          <w:color w:val="060606"/>
          <w:sz w:val="28"/>
          <w:szCs w:val="28"/>
        </w:rPr>
        <w:br/>
      </w:r>
      <w:r w:rsidRPr="001F16D3">
        <w:rPr>
          <w:rStyle w:val="Strong"/>
          <w:color w:val="060606"/>
          <w:sz w:val="28"/>
          <w:szCs w:val="28"/>
        </w:rPr>
        <w:t>VỀ PHÒNG NGỪA TỘI PHẠM LỪA ĐẢO TRÊN MẠNG XÃ HỘI, MẠNG VIỄN THÔNG</w:t>
      </w:r>
      <w:r w:rsidRPr="001F16D3">
        <w:rPr>
          <w:b/>
          <w:bCs/>
          <w:color w:val="060606"/>
          <w:sz w:val="28"/>
          <w:szCs w:val="28"/>
        </w:rPr>
        <w:br/>
      </w:r>
      <w:r w:rsidRPr="001F16D3">
        <w:rPr>
          <w:color w:val="060606"/>
          <w:sz w:val="28"/>
          <w:szCs w:val="28"/>
        </w:rPr>
        <w:t>---</w:t>
      </w:r>
    </w:p>
    <w:p w14:paraId="46BBA3A3" w14:textId="14A02BF2" w:rsidR="00FD3531" w:rsidRDefault="00FD3531" w:rsidP="00FD3531">
      <w:pPr>
        <w:pStyle w:val="p-res"/>
        <w:shd w:val="clear" w:color="auto" w:fill="FFFFFF"/>
        <w:spacing w:before="0" w:after="0"/>
        <w:ind w:firstLine="709"/>
        <w:jc w:val="both"/>
        <w:rPr>
          <w:color w:val="060606"/>
          <w:sz w:val="28"/>
          <w:szCs w:val="28"/>
        </w:rPr>
      </w:pPr>
      <w:r>
        <w:rPr>
          <w:color w:val="060606"/>
          <w:sz w:val="28"/>
          <w:szCs w:val="28"/>
        </w:rPr>
        <w:t>Kính gửi các bậc phụ huynh, các thầy cô giáo, các em học sinh!</w:t>
      </w:r>
    </w:p>
    <w:p w14:paraId="258D7B8F" w14:textId="6B195AC2" w:rsidR="004E26CC" w:rsidRPr="001F16D3" w:rsidRDefault="004E26CC" w:rsidP="00FD3531">
      <w:pPr>
        <w:pStyle w:val="p-res"/>
        <w:shd w:val="clear" w:color="auto" w:fill="FFFFFF"/>
        <w:spacing w:before="0" w:after="0"/>
        <w:ind w:firstLine="709"/>
        <w:jc w:val="both"/>
        <w:rPr>
          <w:color w:val="060606"/>
          <w:sz w:val="28"/>
          <w:szCs w:val="28"/>
        </w:rPr>
      </w:pPr>
      <w:r w:rsidRPr="001F16D3">
        <w:rPr>
          <w:color w:val="060606"/>
          <w:sz w:val="28"/>
          <w:szCs w:val="28"/>
        </w:rPr>
        <w:t>Hiện nay các đối tượng xấu lợi dụng những tiện ích mà công nghệ thông tin</w:t>
      </w:r>
      <w:r w:rsidRPr="001F16D3">
        <w:rPr>
          <w:color w:val="060606"/>
          <w:sz w:val="28"/>
          <w:szCs w:val="28"/>
        </w:rPr>
        <w:br/>
        <w:t>mang lại để thực hiện nhiều vụ lừa đảo trên mạng xã hội, mạng viễn thông để</w:t>
      </w:r>
      <w:r w:rsidRPr="001F16D3">
        <w:rPr>
          <w:color w:val="060606"/>
          <w:sz w:val="28"/>
          <w:szCs w:val="28"/>
        </w:rPr>
        <w:br/>
        <w:t xml:space="preserve">chiếm đoạt tài sản có giá trị cao và buôn bán người </w:t>
      </w:r>
    </w:p>
    <w:p w14:paraId="3FC9EBC6" w14:textId="136024F1" w:rsidR="004E26CC" w:rsidRPr="001F16D3" w:rsidRDefault="004E26CC" w:rsidP="00FD3531">
      <w:pPr>
        <w:pStyle w:val="p-res"/>
        <w:shd w:val="clear" w:color="auto" w:fill="FFFFFF"/>
        <w:spacing w:before="0" w:after="0"/>
        <w:ind w:firstLine="709"/>
        <w:jc w:val="both"/>
        <w:rPr>
          <w:color w:val="060606"/>
          <w:sz w:val="28"/>
          <w:szCs w:val="28"/>
        </w:rPr>
      </w:pPr>
      <w:r w:rsidRPr="001F16D3">
        <w:rPr>
          <w:color w:val="060606"/>
          <w:sz w:val="28"/>
          <w:szCs w:val="28"/>
        </w:rPr>
        <w:t>Các hình thức lừa đảo trên mạng xã hội, mạng viễn thông liên tục gia tăng</w:t>
      </w:r>
      <w:r w:rsidRPr="001F16D3">
        <w:rPr>
          <w:color w:val="060606"/>
          <w:sz w:val="28"/>
          <w:szCs w:val="28"/>
        </w:rPr>
        <w:br/>
        <w:t>không ngừng, từ lừa đảo đánh cắp thông tin cá nhân, lừa đảo tình cảm, lừa đảo</w:t>
      </w:r>
      <w:r w:rsidRPr="001F16D3">
        <w:rPr>
          <w:color w:val="060606"/>
          <w:sz w:val="28"/>
          <w:szCs w:val="28"/>
        </w:rPr>
        <w:br/>
        <w:t>đầu tư,…nhưng mục tiêu cuối cùng của các đối tượng xấu chính là tiền.</w:t>
      </w:r>
      <w:r w:rsidRPr="001F16D3">
        <w:rPr>
          <w:color w:val="060606"/>
          <w:sz w:val="28"/>
          <w:szCs w:val="28"/>
        </w:rPr>
        <w:br/>
        <w:t>các nhóm lừa đảo dưới các hình thức tinh vi thông qua các trang mạng xã hội facebook, zalo…, tin nhắn điện thoại như</w:t>
      </w:r>
      <w:r w:rsidR="001F16D3" w:rsidRPr="001F16D3">
        <w:rPr>
          <w:color w:val="060606"/>
          <w:sz w:val="28"/>
          <w:szCs w:val="28"/>
        </w:rPr>
        <w:t>:</w:t>
      </w:r>
    </w:p>
    <w:p w14:paraId="31255AC4" w14:textId="593B72E1" w:rsidR="004E26CC" w:rsidRPr="001F16D3" w:rsidRDefault="004E26CC" w:rsidP="00FD3531">
      <w:pPr>
        <w:pStyle w:val="p-res"/>
        <w:shd w:val="clear" w:color="auto" w:fill="FFFFFF"/>
        <w:spacing w:before="0" w:after="0"/>
        <w:ind w:firstLine="709"/>
        <w:jc w:val="both"/>
        <w:rPr>
          <w:color w:val="060606"/>
          <w:sz w:val="28"/>
          <w:szCs w:val="28"/>
        </w:rPr>
      </w:pPr>
      <w:r w:rsidRPr="001F16D3">
        <w:rPr>
          <w:color w:val="060606"/>
          <w:sz w:val="28"/>
          <w:szCs w:val="28"/>
        </w:rPr>
        <w:t>Chiếm quyền sử dụng các tài khoản mạng xã hội, như: Zalo, Facebook,</w:t>
      </w:r>
      <w:r w:rsidRPr="001F16D3">
        <w:rPr>
          <w:color w:val="060606"/>
          <w:sz w:val="28"/>
          <w:szCs w:val="28"/>
        </w:rPr>
        <w:br/>
        <w:t>Tiktok… để gửi tin nhắn lừa đảo cho bạn bè, người thân nhằm chiếm quyền tài</w:t>
      </w:r>
      <w:r w:rsidRPr="001F16D3">
        <w:rPr>
          <w:color w:val="060606"/>
          <w:sz w:val="28"/>
          <w:szCs w:val="28"/>
        </w:rPr>
        <w:br/>
        <w:t>khoản, lấy cắp thông tin, chiếm đoạt tài sản, bôi nhọ danh dự, tống tiền…</w:t>
      </w:r>
      <w:r w:rsidRPr="001F16D3">
        <w:rPr>
          <w:color w:val="060606"/>
          <w:sz w:val="28"/>
          <w:szCs w:val="28"/>
        </w:rPr>
        <w:br/>
        <w:t>- Sử dụng các ứng dụng, quảng cáo tín dụng đen trên các trang web, gửi</w:t>
      </w:r>
      <w:r w:rsidRPr="001F16D3">
        <w:rPr>
          <w:color w:val="060606"/>
          <w:sz w:val="28"/>
          <w:szCs w:val="28"/>
        </w:rPr>
        <w:br/>
        <w:t>qua các thư điện tử rác, tin nhắn SMS, mạng xã hội Facebook, Zalo…</w:t>
      </w:r>
      <w:r w:rsidRPr="001F16D3">
        <w:rPr>
          <w:color w:val="060606"/>
          <w:sz w:val="28"/>
          <w:szCs w:val="28"/>
        </w:rPr>
        <w:br/>
        <w:t>để dụ dỗ người dùng biến họ thành con nợ trong khi chính nạn nhân cũng không</w:t>
      </w:r>
      <w:r w:rsidRPr="001F16D3">
        <w:rPr>
          <w:color w:val="060606"/>
          <w:sz w:val="28"/>
          <w:szCs w:val="28"/>
        </w:rPr>
        <w:br/>
        <w:t>biết.</w:t>
      </w:r>
    </w:p>
    <w:p w14:paraId="0DA97649" w14:textId="09745A22" w:rsidR="004E26CC" w:rsidRPr="001F16D3" w:rsidRDefault="001F16D3" w:rsidP="00FD3531">
      <w:pPr>
        <w:pStyle w:val="p-res"/>
        <w:shd w:val="clear" w:color="auto" w:fill="FFFFFF"/>
        <w:spacing w:before="0" w:after="0"/>
        <w:ind w:firstLine="709"/>
        <w:jc w:val="both"/>
        <w:rPr>
          <w:color w:val="060606"/>
          <w:sz w:val="28"/>
          <w:szCs w:val="28"/>
        </w:rPr>
      </w:pPr>
      <w:r w:rsidRPr="001F16D3">
        <w:rPr>
          <w:color w:val="060606"/>
          <w:sz w:val="28"/>
          <w:szCs w:val="28"/>
        </w:rPr>
        <w:t xml:space="preserve">- </w:t>
      </w:r>
      <w:r w:rsidR="004E26CC" w:rsidRPr="001F16D3">
        <w:rPr>
          <w:color w:val="060606"/>
          <w:sz w:val="28"/>
          <w:szCs w:val="28"/>
        </w:rPr>
        <w:t>Sử dụng số điện thoại trong nước, nước ngoài, giả danh cơ quan công an,</w:t>
      </w:r>
      <w:r w:rsidR="004E26CC" w:rsidRPr="001F16D3">
        <w:rPr>
          <w:color w:val="060606"/>
          <w:sz w:val="28"/>
          <w:szCs w:val="28"/>
        </w:rPr>
        <w:br/>
        <w:t>nhà mạng viễn thông… để gọi điện thoại cho nạn nhân thông báo vi phạm pháp</w:t>
      </w:r>
      <w:r w:rsidR="004E26CC" w:rsidRPr="001F16D3">
        <w:rPr>
          <w:color w:val="060606"/>
          <w:sz w:val="28"/>
          <w:szCs w:val="28"/>
        </w:rPr>
        <w:br/>
        <w:t>luật và yêu cầu chuyển khoản.</w:t>
      </w:r>
    </w:p>
    <w:p w14:paraId="28E861F9" w14:textId="2F49E238" w:rsidR="004E26CC" w:rsidRPr="001F16D3" w:rsidRDefault="001F16D3" w:rsidP="00FD3531">
      <w:pPr>
        <w:pStyle w:val="p-res"/>
        <w:shd w:val="clear" w:color="auto" w:fill="FFFFFF"/>
        <w:spacing w:before="0" w:after="0"/>
        <w:ind w:firstLine="709"/>
        <w:jc w:val="both"/>
        <w:rPr>
          <w:color w:val="060606"/>
          <w:sz w:val="28"/>
          <w:szCs w:val="28"/>
        </w:rPr>
      </w:pPr>
      <w:r w:rsidRPr="001F16D3">
        <w:rPr>
          <w:color w:val="060606"/>
          <w:sz w:val="28"/>
          <w:szCs w:val="28"/>
        </w:rPr>
        <w:t xml:space="preserve">- </w:t>
      </w:r>
      <w:r w:rsidR="004E26CC" w:rsidRPr="001F16D3">
        <w:rPr>
          <w:color w:val="060606"/>
          <w:sz w:val="28"/>
          <w:szCs w:val="28"/>
        </w:rPr>
        <w:t> Lan truyền tin giả đánh vào tâm lý hiếu kỳ, sự thương người và lòng tin.</w:t>
      </w:r>
      <w:r w:rsidR="004E26CC" w:rsidRPr="001F16D3">
        <w:rPr>
          <w:color w:val="060606"/>
          <w:sz w:val="28"/>
          <w:szCs w:val="28"/>
        </w:rPr>
        <w:br/>
        <w:t>Để câu views, câu likes và sau đấy lừa gạt chiếm đoạt tài sản qua hình thức từ</w:t>
      </w:r>
      <w:r w:rsidR="004E26CC" w:rsidRPr="001F16D3">
        <w:rPr>
          <w:color w:val="060606"/>
          <w:sz w:val="28"/>
          <w:szCs w:val="28"/>
        </w:rPr>
        <w:br/>
        <w:t>thiện, kêu gọi đóng góp…</w:t>
      </w:r>
    </w:p>
    <w:p w14:paraId="37352C52" w14:textId="77777777" w:rsidR="004E26CC" w:rsidRPr="001F16D3" w:rsidRDefault="004E26CC" w:rsidP="00FD3531">
      <w:pPr>
        <w:pStyle w:val="p-res"/>
        <w:shd w:val="clear" w:color="auto" w:fill="FFFFFF"/>
        <w:spacing w:before="0" w:after="0"/>
        <w:ind w:firstLine="709"/>
        <w:jc w:val="both"/>
        <w:rPr>
          <w:color w:val="060606"/>
          <w:sz w:val="28"/>
          <w:szCs w:val="28"/>
        </w:rPr>
      </w:pPr>
      <w:r w:rsidRPr="001F16D3">
        <w:rPr>
          <w:color w:val="060606"/>
          <w:sz w:val="28"/>
          <w:szCs w:val="28"/>
        </w:rPr>
        <w:t>-Lợi dụng lòng tin và sự thương hại để lừa đảo qua các nền tảng Facebook,</w:t>
      </w:r>
      <w:r w:rsidRPr="001F16D3">
        <w:rPr>
          <w:color w:val="060606"/>
          <w:sz w:val="28"/>
          <w:szCs w:val="28"/>
        </w:rPr>
        <w:br/>
        <w:t>Zalo, Tinder, Telegram.</w:t>
      </w:r>
    </w:p>
    <w:p w14:paraId="0DF219A3" w14:textId="609A5140" w:rsidR="004E26CC" w:rsidRPr="001F16D3" w:rsidRDefault="001F16D3" w:rsidP="00FD3531">
      <w:pPr>
        <w:pStyle w:val="p-res"/>
        <w:shd w:val="clear" w:color="auto" w:fill="FFFFFF"/>
        <w:spacing w:before="0" w:after="0"/>
        <w:ind w:firstLine="709"/>
        <w:jc w:val="both"/>
        <w:rPr>
          <w:color w:val="060606"/>
          <w:sz w:val="28"/>
          <w:szCs w:val="28"/>
        </w:rPr>
      </w:pPr>
      <w:r w:rsidRPr="001F16D3">
        <w:rPr>
          <w:color w:val="060606"/>
          <w:sz w:val="28"/>
          <w:szCs w:val="28"/>
        </w:rPr>
        <w:t xml:space="preserve">- </w:t>
      </w:r>
      <w:r w:rsidR="004E26CC" w:rsidRPr="001F16D3">
        <w:rPr>
          <w:color w:val="060606"/>
          <w:sz w:val="28"/>
          <w:szCs w:val="28"/>
        </w:rPr>
        <w:t> Lừa đảo cài cắm mã độc thông qua đường dẫn độc hại, phần mềm độc</w:t>
      </w:r>
      <w:r w:rsidR="004E26CC" w:rsidRPr="001F16D3">
        <w:rPr>
          <w:color w:val="060606"/>
          <w:sz w:val="28"/>
          <w:szCs w:val="28"/>
        </w:rPr>
        <w:br/>
        <w:t>hại. Đối tượng tạo những công cụ, đường dẫn, phần mềm độc hại để chiếm đoạt</w:t>
      </w:r>
      <w:r w:rsidR="004E26CC" w:rsidRPr="001F16D3">
        <w:rPr>
          <w:color w:val="060606"/>
          <w:sz w:val="28"/>
          <w:szCs w:val="28"/>
        </w:rPr>
        <w:br/>
        <w:t>tài sản, thông tin tài khoản mạng xã hội, ngân hàng.</w:t>
      </w:r>
    </w:p>
    <w:p w14:paraId="38169A9F" w14:textId="1F3E47E2" w:rsidR="004E26CC" w:rsidRDefault="004E26CC" w:rsidP="00FD3531">
      <w:pPr>
        <w:pStyle w:val="p-res"/>
        <w:shd w:val="clear" w:color="auto" w:fill="FFFFFF"/>
        <w:spacing w:before="0" w:after="0"/>
        <w:ind w:firstLine="709"/>
        <w:jc w:val="both"/>
        <w:rPr>
          <w:color w:val="060606"/>
          <w:sz w:val="28"/>
          <w:szCs w:val="28"/>
        </w:rPr>
      </w:pPr>
      <w:r w:rsidRPr="001F16D3">
        <w:rPr>
          <w:color w:val="060606"/>
          <w:sz w:val="28"/>
          <w:szCs w:val="28"/>
        </w:rPr>
        <w:t> </w:t>
      </w:r>
      <w:r w:rsidR="001F16D3" w:rsidRPr="001F16D3">
        <w:rPr>
          <w:color w:val="060606"/>
          <w:sz w:val="28"/>
          <w:szCs w:val="28"/>
        </w:rPr>
        <w:t xml:space="preserve">- </w:t>
      </w:r>
      <w:r w:rsidRPr="001F16D3">
        <w:rPr>
          <w:color w:val="060606"/>
          <w:sz w:val="28"/>
          <w:szCs w:val="28"/>
        </w:rPr>
        <w:t>Thông báo trúng thưởng, quà tặng, khuyến mại để lừa nạn nhân đánh cắp</w:t>
      </w:r>
      <w:r w:rsidRPr="001F16D3">
        <w:rPr>
          <w:color w:val="060606"/>
          <w:sz w:val="28"/>
          <w:szCs w:val="28"/>
        </w:rPr>
        <w:br/>
        <w:t>thông tin tài khoản và tài sản thông qua các trang web giả mạo.</w:t>
      </w:r>
    </w:p>
    <w:p w14:paraId="335874B5" w14:textId="34CC3B09" w:rsidR="00FD3531" w:rsidRPr="001F16D3" w:rsidRDefault="00FD3531" w:rsidP="00FD3531">
      <w:pPr>
        <w:pStyle w:val="p-res"/>
        <w:shd w:val="clear" w:color="auto" w:fill="FFFFFF"/>
        <w:spacing w:before="0" w:after="0"/>
        <w:ind w:firstLine="709"/>
        <w:jc w:val="both"/>
        <w:rPr>
          <w:color w:val="060606"/>
          <w:sz w:val="28"/>
          <w:szCs w:val="28"/>
        </w:rPr>
      </w:pPr>
      <w:r>
        <w:rPr>
          <w:color w:val="060606"/>
          <w:sz w:val="28"/>
          <w:szCs w:val="28"/>
        </w:rPr>
        <w:lastRenderedPageBreak/>
        <w:t>- Thông qua các ứng dụng mạng xã hội facebook, zalo….vào các nhóm giả vờ là người quen dụ dỗ, lôi kéo trẻ em bỏ học, bỏ nhà đi nơi khác tìm việc làm lương cao để có tiền chi tiêu, mua sắm, chơi bời..</w:t>
      </w:r>
    </w:p>
    <w:p w14:paraId="223ABFC4" w14:textId="2D050324" w:rsidR="008F0D83" w:rsidRPr="001F16D3" w:rsidRDefault="004E26CC" w:rsidP="00FD3531">
      <w:pPr>
        <w:pStyle w:val="p-res"/>
        <w:shd w:val="clear" w:color="auto" w:fill="FFFFFF"/>
        <w:spacing w:before="0" w:after="0"/>
        <w:ind w:firstLine="709"/>
        <w:jc w:val="both"/>
        <w:rPr>
          <w:color w:val="060606"/>
          <w:sz w:val="28"/>
          <w:szCs w:val="28"/>
        </w:rPr>
      </w:pPr>
      <w:r w:rsidRPr="001F16D3">
        <w:rPr>
          <w:color w:val="060606"/>
          <w:sz w:val="28"/>
          <w:szCs w:val="28"/>
        </w:rPr>
        <w:t>Để bảo vệ người dân trước vấn nạn lừa đảo trên mạng xã hội, mạng viễn</w:t>
      </w:r>
      <w:r w:rsidRPr="001F16D3">
        <w:rPr>
          <w:color w:val="060606"/>
          <w:sz w:val="28"/>
          <w:szCs w:val="28"/>
        </w:rPr>
        <w:br/>
        <w:t>thông</w:t>
      </w:r>
      <w:r w:rsidR="008F0D83" w:rsidRPr="001F16D3">
        <w:rPr>
          <w:color w:val="060606"/>
          <w:sz w:val="28"/>
          <w:szCs w:val="28"/>
        </w:rPr>
        <w:t xml:space="preserve"> yêu cầu các thầy cô giáo tuyên truyền đến phụ huynh học sinh nêu cao tinh thần </w:t>
      </w:r>
      <w:r w:rsidR="001F16D3" w:rsidRPr="001F16D3">
        <w:rPr>
          <w:color w:val="333333"/>
          <w:sz w:val="28"/>
          <w:szCs w:val="28"/>
        </w:rPr>
        <w:t>đ</w:t>
      </w:r>
      <w:r w:rsidR="008F0D83" w:rsidRPr="001F16D3">
        <w:rPr>
          <w:color w:val="333333"/>
          <w:sz w:val="28"/>
          <w:szCs w:val="28"/>
        </w:rPr>
        <w:t>ề cao cảnh giác khi nhận các cuộc gọi đến bằng điện thoại cố định, người gọi tự xưng là cán bộ cơ quan nhà nước, đặc biệt là lực lượng công an để thông báo, yêu cầu điều tra vụ án qua điện thoại; không cung cấp thông tin cá nhân, số điện thoại, địa chỉ nhà ở… cho bất kỳ đối tượng nào khi chưa rõ nhân thân, lai lịch của người đó.</w:t>
      </w:r>
    </w:p>
    <w:p w14:paraId="42DB9526" w14:textId="798EFB59" w:rsidR="008F0D83" w:rsidRPr="001F16D3" w:rsidRDefault="008F0D83" w:rsidP="00FD3531">
      <w:pPr>
        <w:pStyle w:val="NormalWeb"/>
        <w:shd w:val="clear" w:color="auto" w:fill="FFFFFF"/>
        <w:spacing w:before="0" w:beforeAutospacing="0" w:after="150" w:afterAutospacing="0" w:line="330" w:lineRule="atLeast"/>
        <w:ind w:firstLine="709"/>
        <w:jc w:val="both"/>
        <w:rPr>
          <w:color w:val="333333"/>
          <w:sz w:val="28"/>
          <w:szCs w:val="28"/>
        </w:rPr>
      </w:pPr>
      <w:r w:rsidRPr="001F16D3">
        <w:rPr>
          <w:color w:val="333333"/>
          <w:sz w:val="28"/>
          <w:szCs w:val="28"/>
        </w:rPr>
        <w:t xml:space="preserve">- </w:t>
      </w:r>
      <w:r w:rsidR="001F16D3" w:rsidRPr="001F16D3">
        <w:rPr>
          <w:color w:val="333333"/>
          <w:sz w:val="28"/>
          <w:szCs w:val="28"/>
        </w:rPr>
        <w:t>K</w:t>
      </w:r>
      <w:r w:rsidRPr="001F16D3">
        <w:rPr>
          <w:color w:val="333333"/>
          <w:sz w:val="28"/>
          <w:szCs w:val="28"/>
        </w:rPr>
        <w:t>hi mua hàng qua mạng cần sàng lọc, kiểm tra kỹ thông tin quảng cáo, rao bán về hàng hóa, danh tính của người bán hàng, lựa chọn địa chỉ uy tín, hình thức thanh toán minh bạch. Không nên chuyển tiền cọc mua hàng khi không rõ thông tin, danh tính, địa chỉ của người bán.</w:t>
      </w:r>
    </w:p>
    <w:p w14:paraId="7CF5AF90" w14:textId="77777777" w:rsidR="008F0D83" w:rsidRPr="001F16D3" w:rsidRDefault="008F0D83" w:rsidP="00FD3531">
      <w:pPr>
        <w:pStyle w:val="NormalWeb"/>
        <w:shd w:val="clear" w:color="auto" w:fill="FFFFFF"/>
        <w:spacing w:before="0" w:beforeAutospacing="0" w:after="150" w:afterAutospacing="0" w:line="330" w:lineRule="atLeast"/>
        <w:ind w:firstLine="709"/>
        <w:jc w:val="both"/>
        <w:rPr>
          <w:color w:val="333333"/>
          <w:sz w:val="28"/>
          <w:szCs w:val="28"/>
        </w:rPr>
      </w:pPr>
      <w:r w:rsidRPr="001F16D3">
        <w:rPr>
          <w:color w:val="333333"/>
          <w:sz w:val="28"/>
          <w:szCs w:val="28"/>
        </w:rPr>
        <w:t>- Thường xuyên kiểm tra và cập nhật các tính năng bảo mật, quyền riêng tư trên các tài khoản mạng xã hội. Thường xuyên thay đổi và đảm bảo độ mạnh của mật khẩu. Không chia sẻ quá nhiều thông tin cá nhân lên mạng xã hội</w:t>
      </w:r>
    </w:p>
    <w:p w14:paraId="785D2291" w14:textId="204AA7F0" w:rsidR="008F0D83" w:rsidRPr="001F16D3" w:rsidRDefault="008F0D83" w:rsidP="00FD3531">
      <w:pPr>
        <w:pStyle w:val="NormalWeb"/>
        <w:shd w:val="clear" w:color="auto" w:fill="FFFFFF"/>
        <w:spacing w:before="0" w:beforeAutospacing="0" w:after="150" w:afterAutospacing="0" w:line="330" w:lineRule="atLeast"/>
        <w:ind w:firstLine="709"/>
        <w:jc w:val="both"/>
        <w:rPr>
          <w:color w:val="333333"/>
          <w:sz w:val="28"/>
          <w:szCs w:val="28"/>
        </w:rPr>
      </w:pPr>
      <w:r w:rsidRPr="001F16D3">
        <w:rPr>
          <w:color w:val="333333"/>
          <w:sz w:val="28"/>
          <w:szCs w:val="28"/>
        </w:rPr>
        <w:t> - Thận trọng khi nhận các thư điện tử, kiểm tra kỹ địa chỉ thư điện tử nhận được xem có đúng là thư của người mình quen biết gửi đến hay không, không nhấp vào liên kết hoặc mở tệp đính kèm trong thư điện tử đến từ người gửi không xác định. Chỉ mở thư điện tử hoặc tải xuống ứng dụng, phần mềm đáng tin cậy.</w:t>
      </w:r>
    </w:p>
    <w:p w14:paraId="28040D3D" w14:textId="341DEC8C" w:rsidR="008F0D83" w:rsidRPr="001F16D3" w:rsidRDefault="008F0D83" w:rsidP="00FD3531">
      <w:pPr>
        <w:pStyle w:val="NormalWeb"/>
        <w:shd w:val="clear" w:color="auto" w:fill="FFFFFF"/>
        <w:spacing w:before="0" w:beforeAutospacing="0" w:after="150" w:afterAutospacing="0" w:line="330" w:lineRule="atLeast"/>
        <w:ind w:firstLine="709"/>
        <w:jc w:val="both"/>
        <w:rPr>
          <w:color w:val="333333"/>
          <w:sz w:val="28"/>
          <w:szCs w:val="28"/>
        </w:rPr>
      </w:pPr>
      <w:r w:rsidRPr="001F16D3">
        <w:rPr>
          <w:color w:val="333333"/>
          <w:sz w:val="28"/>
          <w:szCs w:val="28"/>
        </w:rPr>
        <w:t>- Không cung cấp thông tin cá nhân, địa chỉ, số điện thoại, số tài khoản ngân hàng của mình cho đối tượng không quen biết. Thận trọng rà soát và kiểm tra kỹ thông tin trước khi thực hiện các giao dịch chuyển tiền. Đồng thời có biện pháp bảo vệ các tài khoản ngân hàng, tài khoản cá nhân để tránh bị các đối tượng lợi dụng chiếm đoạt. Tuyệt đối cảnh giác với các cuộc gọi, tin nhắn facebook, zalo..yêu cầu chuyển tiền. Cảnh giác với các tất cả các cuộc gọi, tin nhắn thông báo trúng thưởng hoặc có liên quan đến giao dịch ngân hàng.</w:t>
      </w:r>
    </w:p>
    <w:p w14:paraId="7A7A14F8" w14:textId="5509CE8C" w:rsidR="001F16D3" w:rsidRDefault="00FD3531" w:rsidP="00FD3531">
      <w:pPr>
        <w:pStyle w:val="NormalWeb"/>
        <w:shd w:val="clear" w:color="auto" w:fill="FFFFFF"/>
        <w:spacing w:before="0" w:beforeAutospacing="0" w:after="150" w:afterAutospacing="0" w:line="330" w:lineRule="atLeast"/>
        <w:ind w:firstLine="709"/>
        <w:jc w:val="both"/>
        <w:rPr>
          <w:color w:val="333333"/>
          <w:sz w:val="28"/>
          <w:szCs w:val="28"/>
        </w:rPr>
      </w:pPr>
      <w:r>
        <w:rPr>
          <w:color w:val="333333"/>
          <w:sz w:val="28"/>
          <w:szCs w:val="28"/>
        </w:rPr>
        <w:t xml:space="preserve">- </w:t>
      </w:r>
      <w:r w:rsidR="001F16D3" w:rsidRPr="001F16D3">
        <w:rPr>
          <w:color w:val="333333"/>
          <w:sz w:val="28"/>
          <w:szCs w:val="28"/>
        </w:rPr>
        <w:t>Không tham gia bình luận các thông tin không chính thống trên mạng, các nhóm hoạt động nhằm lôi kéo dụ dỗ trẻ em về mua bán h</w:t>
      </w:r>
      <w:r w:rsidR="009C5834">
        <w:rPr>
          <w:color w:val="333333"/>
          <w:sz w:val="28"/>
          <w:szCs w:val="28"/>
        </w:rPr>
        <w:t>à</w:t>
      </w:r>
      <w:r w:rsidR="001F16D3" w:rsidRPr="001F16D3">
        <w:rPr>
          <w:color w:val="333333"/>
          <w:sz w:val="28"/>
          <w:szCs w:val="28"/>
        </w:rPr>
        <w:t>ng online, gi</w:t>
      </w:r>
      <w:r w:rsidR="009C5834">
        <w:rPr>
          <w:color w:val="333333"/>
          <w:sz w:val="28"/>
          <w:szCs w:val="28"/>
        </w:rPr>
        <w:t>ớ</w:t>
      </w:r>
      <w:r w:rsidR="001F16D3" w:rsidRPr="001F16D3">
        <w:rPr>
          <w:color w:val="333333"/>
          <w:sz w:val="28"/>
          <w:szCs w:val="28"/>
        </w:rPr>
        <w:t>i thiệu môi gi</w:t>
      </w:r>
      <w:r w:rsidR="009C5834">
        <w:rPr>
          <w:color w:val="333333"/>
          <w:sz w:val="28"/>
          <w:szCs w:val="28"/>
        </w:rPr>
        <w:t>ớ</w:t>
      </w:r>
      <w:r w:rsidR="001F16D3" w:rsidRPr="001F16D3">
        <w:rPr>
          <w:color w:val="333333"/>
          <w:sz w:val="28"/>
          <w:szCs w:val="28"/>
        </w:rPr>
        <w:t>i việc làm, làm quen…. khi chưa biết rõ thông tin</w:t>
      </w:r>
    </w:p>
    <w:p w14:paraId="63850FC4" w14:textId="729C8FCC" w:rsidR="009C5834" w:rsidRPr="001F16D3" w:rsidRDefault="009C5834" w:rsidP="00FD3531">
      <w:pPr>
        <w:pStyle w:val="NormalWeb"/>
        <w:shd w:val="clear" w:color="auto" w:fill="FFFFFF"/>
        <w:spacing w:before="0" w:beforeAutospacing="0" w:after="150" w:afterAutospacing="0" w:line="330" w:lineRule="atLeast"/>
        <w:ind w:firstLine="709"/>
        <w:jc w:val="both"/>
        <w:rPr>
          <w:color w:val="333333"/>
          <w:sz w:val="28"/>
          <w:szCs w:val="28"/>
        </w:rPr>
      </w:pPr>
      <w:r>
        <w:rPr>
          <w:color w:val="333333"/>
          <w:sz w:val="28"/>
          <w:szCs w:val="28"/>
        </w:rPr>
        <w:t>- Không nghe lời dụ dỗ bỏ học, bỏ nhà đi nơi khác tìm việc, làm việc lương cao để bắt cóc qua biên giới .</w:t>
      </w:r>
    </w:p>
    <w:p w14:paraId="0653E29E" w14:textId="70C03009" w:rsidR="004E26CC" w:rsidRPr="001F16D3" w:rsidRDefault="008F0D83" w:rsidP="00FD3531">
      <w:pPr>
        <w:pStyle w:val="NormalWeb"/>
        <w:shd w:val="clear" w:color="auto" w:fill="FFFFFF"/>
        <w:spacing w:before="0" w:beforeAutospacing="0" w:after="150" w:afterAutospacing="0" w:line="330" w:lineRule="atLeast"/>
        <w:ind w:firstLine="709"/>
        <w:rPr>
          <w:color w:val="333333"/>
          <w:sz w:val="28"/>
          <w:szCs w:val="28"/>
        </w:rPr>
      </w:pPr>
      <w:r w:rsidRPr="001F16D3">
        <w:rPr>
          <w:color w:val="333333"/>
          <w:sz w:val="28"/>
          <w:szCs w:val="28"/>
        </w:rPr>
        <w:t>   </w:t>
      </w:r>
      <w:r w:rsidR="004E26CC" w:rsidRPr="001F16D3">
        <w:rPr>
          <w:color w:val="060606"/>
          <w:sz w:val="28"/>
          <w:szCs w:val="28"/>
        </w:rPr>
        <w:t xml:space="preserve">Đề nghị </w:t>
      </w:r>
      <w:r w:rsidR="001F16D3" w:rsidRPr="001F16D3">
        <w:rPr>
          <w:color w:val="060606"/>
          <w:sz w:val="28"/>
          <w:szCs w:val="28"/>
        </w:rPr>
        <w:t>các thầy cô giáo, các bậc phụ huynh</w:t>
      </w:r>
      <w:r w:rsidR="00FD3531">
        <w:rPr>
          <w:color w:val="060606"/>
          <w:sz w:val="28"/>
          <w:szCs w:val="28"/>
        </w:rPr>
        <w:t>, các em học sinh</w:t>
      </w:r>
      <w:r w:rsidR="004E26CC" w:rsidRPr="001F16D3">
        <w:rPr>
          <w:color w:val="060606"/>
          <w:sz w:val="28"/>
          <w:szCs w:val="28"/>
        </w:rPr>
        <w:t xml:space="preserve"> cảnh giác, khi phát hiện các hoạt động nêu trên trình</w:t>
      </w:r>
      <w:r w:rsidR="00FD3531">
        <w:rPr>
          <w:color w:val="060606"/>
          <w:sz w:val="28"/>
          <w:szCs w:val="28"/>
        </w:rPr>
        <w:t xml:space="preserve"> </w:t>
      </w:r>
      <w:r w:rsidR="004E26CC" w:rsidRPr="001F16D3">
        <w:rPr>
          <w:color w:val="060606"/>
          <w:sz w:val="28"/>
          <w:szCs w:val="28"/>
        </w:rPr>
        <w:t>báo ngay với cơ quan công an nơi gần nhất để được giải quyết./.</w:t>
      </w:r>
    </w:p>
    <w:p w14:paraId="7162443B" w14:textId="77777777" w:rsidR="00AE4E7D" w:rsidRPr="001F16D3" w:rsidRDefault="00AE4E7D" w:rsidP="00FD3531">
      <w:pPr>
        <w:ind w:firstLine="709"/>
        <w:rPr>
          <w:rFonts w:ascii="Times New Roman" w:hAnsi="Times New Roman" w:cs="Times New Roman"/>
          <w:sz w:val="28"/>
          <w:szCs w:val="28"/>
        </w:rPr>
      </w:pPr>
    </w:p>
    <w:sectPr w:rsidR="00AE4E7D" w:rsidRPr="001F16D3" w:rsidSect="001F16D3">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B5D"/>
    <w:multiLevelType w:val="hybridMultilevel"/>
    <w:tmpl w:val="BC6C33DC"/>
    <w:lvl w:ilvl="0" w:tplc="0E0C5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84EFE"/>
    <w:multiLevelType w:val="hybridMultilevel"/>
    <w:tmpl w:val="5DDA11CE"/>
    <w:lvl w:ilvl="0" w:tplc="8F869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CC"/>
    <w:rsid w:val="001F16D3"/>
    <w:rsid w:val="004E26CC"/>
    <w:rsid w:val="008F0D83"/>
    <w:rsid w:val="009C5834"/>
    <w:rsid w:val="00AE4E7D"/>
    <w:rsid w:val="00F97FEE"/>
    <w:rsid w:val="00FD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4E26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6CC"/>
    <w:rPr>
      <w:b/>
      <w:bCs/>
    </w:rPr>
  </w:style>
  <w:style w:type="paragraph" w:styleId="NormalWeb">
    <w:name w:val="Normal (Web)"/>
    <w:basedOn w:val="Normal"/>
    <w:uiPriority w:val="99"/>
    <w:unhideWhenUsed/>
    <w:rsid w:val="008F0D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4E26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6CC"/>
    <w:rPr>
      <w:b/>
      <w:bCs/>
    </w:rPr>
  </w:style>
  <w:style w:type="paragraph" w:styleId="NormalWeb">
    <w:name w:val="Normal (Web)"/>
    <w:basedOn w:val="Normal"/>
    <w:uiPriority w:val="99"/>
    <w:unhideWhenUsed/>
    <w:rsid w:val="008F0D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91666">
      <w:bodyDiv w:val="1"/>
      <w:marLeft w:val="0"/>
      <w:marRight w:val="0"/>
      <w:marTop w:val="0"/>
      <w:marBottom w:val="0"/>
      <w:divBdr>
        <w:top w:val="none" w:sz="0" w:space="0" w:color="auto"/>
        <w:left w:val="none" w:sz="0" w:space="0" w:color="auto"/>
        <w:bottom w:val="none" w:sz="0" w:space="0" w:color="auto"/>
        <w:right w:val="none" w:sz="0" w:space="0" w:color="auto"/>
      </w:divBdr>
    </w:div>
    <w:div w:id="193320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Administrator</cp:lastModifiedBy>
  <cp:revision>2</cp:revision>
  <dcterms:created xsi:type="dcterms:W3CDTF">2023-04-23T04:14:00Z</dcterms:created>
  <dcterms:modified xsi:type="dcterms:W3CDTF">2023-04-23T04:14:00Z</dcterms:modified>
</cp:coreProperties>
</file>