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E39AF" w14:paraId="01C35988" w14:textId="77777777" w:rsidTr="00FE39AF">
        <w:tc>
          <w:tcPr>
            <w:tcW w:w="4675" w:type="dxa"/>
          </w:tcPr>
          <w:p w14:paraId="02E94C06" w14:textId="041F5229" w:rsidR="00FE39AF" w:rsidRPr="00FE39AF" w:rsidRDefault="00FE39AF" w:rsidP="00FE39AF">
            <w:pPr>
              <w:spacing w:after="0" w:line="360" w:lineRule="auto"/>
              <w:jc w:val="center"/>
              <w:rPr>
                <w:rFonts w:ascii="Times New Roman" w:eastAsia="Calibri" w:hAnsi="Times New Roman" w:cs="Times New Roman"/>
                <w:sz w:val="28"/>
                <w:szCs w:val="28"/>
              </w:rPr>
            </w:pPr>
            <w:r w:rsidRPr="00FE39AF">
              <w:rPr>
                <w:rFonts w:ascii="Times New Roman" w:eastAsia="Calibri" w:hAnsi="Times New Roman" w:cs="Times New Roman"/>
                <w:sz w:val="28"/>
                <w:szCs w:val="28"/>
              </w:rPr>
              <w:t xml:space="preserve">UBND </w:t>
            </w:r>
            <w:r w:rsidR="007C5EE6">
              <w:rPr>
                <w:rFonts w:ascii="Times New Roman" w:eastAsia="Calibri" w:hAnsi="Times New Roman" w:cs="Times New Roman"/>
                <w:sz w:val="28"/>
                <w:szCs w:val="28"/>
              </w:rPr>
              <w:t>XÃ</w:t>
            </w:r>
            <w:r w:rsidRPr="00FE39AF">
              <w:rPr>
                <w:rFonts w:ascii="Times New Roman" w:eastAsia="Calibri" w:hAnsi="Times New Roman" w:cs="Times New Roman"/>
                <w:sz w:val="28"/>
                <w:szCs w:val="28"/>
              </w:rPr>
              <w:t xml:space="preserve"> AN LÃO</w:t>
            </w:r>
          </w:p>
          <w:p w14:paraId="4B1646F7" w14:textId="3D6EF731" w:rsidR="00FE39AF" w:rsidRDefault="00FE39AF" w:rsidP="00FE39AF">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300" distR="114300" simplePos="0" relativeHeight="251659264" behindDoc="0" locked="0" layoutInCell="1" allowOverlap="1" wp14:anchorId="3E52C069" wp14:editId="07AC4564">
                      <wp:simplePos x="0" y="0"/>
                      <wp:positionH relativeFrom="column">
                        <wp:posOffset>795020</wp:posOffset>
                      </wp:positionH>
                      <wp:positionV relativeFrom="paragraph">
                        <wp:posOffset>215899</wp:posOffset>
                      </wp:positionV>
                      <wp:extent cx="1504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504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019A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17pt" to="181.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" strokecolor="#5b9bd5 [3204]" strokeweight=".5pt">
                      <v:stroke joinstyle="miter"/>
                    </v:line>
                  </w:pict>
                </mc:Fallback>
              </mc:AlternateContent>
            </w:r>
            <w:r>
              <w:rPr>
                <w:rFonts w:ascii="Times New Roman" w:eastAsia="Calibri" w:hAnsi="Times New Roman" w:cs="Times New Roman"/>
                <w:b/>
                <w:sz w:val="28"/>
                <w:szCs w:val="28"/>
              </w:rPr>
              <w:t xml:space="preserve">TRƯỜNG MẦM NON </w:t>
            </w:r>
            <w:r w:rsidR="00D67AE4">
              <w:rPr>
                <w:rFonts w:ascii="Times New Roman" w:eastAsia="Calibri" w:hAnsi="Times New Roman" w:cs="Times New Roman"/>
                <w:b/>
                <w:sz w:val="28"/>
                <w:szCs w:val="28"/>
              </w:rPr>
              <w:t>TÂN DÂN</w:t>
            </w:r>
          </w:p>
        </w:tc>
        <w:tc>
          <w:tcPr>
            <w:tcW w:w="4675" w:type="dxa"/>
          </w:tcPr>
          <w:p w14:paraId="30AD41D5" w14:textId="77777777" w:rsidR="00FE39AF" w:rsidRDefault="00FE39AF" w:rsidP="00FE39AF">
            <w:pPr>
              <w:spacing w:after="0" w:line="360" w:lineRule="auto"/>
              <w:jc w:val="center"/>
              <w:rPr>
                <w:rFonts w:ascii="Times New Roman" w:eastAsia="Calibri" w:hAnsi="Times New Roman" w:cs="Times New Roman"/>
                <w:b/>
                <w:sz w:val="28"/>
                <w:szCs w:val="28"/>
              </w:rPr>
            </w:pPr>
          </w:p>
        </w:tc>
      </w:tr>
    </w:tbl>
    <w:p w14:paraId="1B52B698" w14:textId="77777777" w:rsidR="007C5EE6" w:rsidRDefault="00D67AE4" w:rsidP="002F5B2A">
      <w:pPr>
        <w:shd w:val="clear" w:color="auto" w:fill="FFFFFF"/>
        <w:spacing w:before="100" w:beforeAutospacing="1" w:after="100" w:afterAutospacing="1" w:line="240" w:lineRule="auto"/>
        <w:jc w:val="center"/>
        <w:rPr>
          <w:rFonts w:ascii="Times New Roman" w:hAnsi="Times New Roman" w:cs="Times New Roman"/>
          <w:b/>
          <w:bCs/>
          <w:color w:val="212529"/>
          <w:sz w:val="28"/>
          <w:szCs w:val="28"/>
          <w:shd w:val="clear" w:color="auto" w:fill="FFFFFF"/>
        </w:rPr>
      </w:pPr>
      <w:r w:rsidRPr="00D67AE4">
        <w:rPr>
          <w:rFonts w:ascii="Times New Roman" w:hAnsi="Times New Roman" w:cs="Times New Roman"/>
          <w:b/>
          <w:bCs/>
          <w:color w:val="212529"/>
          <w:sz w:val="28"/>
          <w:szCs w:val="28"/>
          <w:shd w:val="clear" w:color="auto" w:fill="FFFFFF"/>
        </w:rPr>
        <w:t xml:space="preserve">BÀI TUYÊN TRUYỀN </w:t>
      </w:r>
      <w:r w:rsidR="007C5EE6">
        <w:rPr>
          <w:rFonts w:ascii="Times New Roman" w:hAnsi="Times New Roman" w:cs="Times New Roman"/>
          <w:b/>
          <w:bCs/>
          <w:color w:val="212529"/>
          <w:sz w:val="28"/>
          <w:szCs w:val="28"/>
          <w:shd w:val="clear" w:color="auto" w:fill="FFFFFF"/>
        </w:rPr>
        <w:t>AN TOÀN GIAO THÔNG</w:t>
      </w:r>
      <w:r w:rsidRPr="00D67AE4">
        <w:rPr>
          <w:rFonts w:ascii="Times New Roman" w:hAnsi="Times New Roman" w:cs="Times New Roman"/>
          <w:b/>
          <w:bCs/>
          <w:color w:val="212529"/>
          <w:sz w:val="28"/>
          <w:szCs w:val="28"/>
          <w:shd w:val="clear" w:color="auto" w:fill="FFFFFF"/>
        </w:rPr>
        <w:t xml:space="preserve">  </w:t>
      </w:r>
    </w:p>
    <w:p w14:paraId="0FB1C217" w14:textId="5135E302" w:rsidR="00D67AE4" w:rsidRPr="00D67AE4" w:rsidRDefault="00D67AE4" w:rsidP="002F5B2A">
      <w:pPr>
        <w:shd w:val="clear" w:color="auto" w:fill="FFFFFF"/>
        <w:spacing w:before="100" w:beforeAutospacing="1" w:after="100" w:afterAutospacing="1" w:line="240" w:lineRule="auto"/>
        <w:jc w:val="center"/>
        <w:rPr>
          <w:rFonts w:ascii="Times New Roman" w:hAnsi="Times New Roman" w:cs="Times New Roman"/>
          <w:b/>
          <w:bCs/>
          <w:color w:val="212529"/>
          <w:sz w:val="28"/>
          <w:szCs w:val="28"/>
          <w:shd w:val="clear" w:color="auto" w:fill="FFFFFF"/>
        </w:rPr>
      </w:pPr>
      <w:r w:rsidRPr="00D67AE4">
        <w:rPr>
          <w:rFonts w:ascii="Times New Roman" w:hAnsi="Times New Roman" w:cs="Times New Roman"/>
          <w:b/>
          <w:bCs/>
          <w:color w:val="212529"/>
          <w:sz w:val="28"/>
          <w:szCs w:val="28"/>
          <w:shd w:val="clear" w:color="auto" w:fill="FFFFFF"/>
        </w:rPr>
        <w:t xml:space="preserve">DỊP </w:t>
      </w:r>
      <w:r w:rsidR="007C5EE6">
        <w:rPr>
          <w:rFonts w:ascii="Times New Roman" w:hAnsi="Times New Roman" w:cs="Times New Roman"/>
          <w:b/>
          <w:bCs/>
          <w:color w:val="212529"/>
          <w:sz w:val="28"/>
          <w:szCs w:val="28"/>
          <w:shd w:val="clear" w:color="auto" w:fill="FFFFFF"/>
        </w:rPr>
        <w:t>NGHỈ TẾT DƯƠNG LỊCH NĂM 2026</w:t>
      </w:r>
    </w:p>
    <w:p w14:paraId="54CD42EC" w14:textId="35BE906C" w:rsidR="007C5EE6" w:rsidRDefault="007C5EE6" w:rsidP="007C5EE6">
      <w:pPr>
        <w:shd w:val="clear" w:color="auto" w:fill="FFFFFF"/>
        <w:spacing w:before="100" w:beforeAutospacing="1" w:after="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Kính thưa các bậc phụ huynh và toàn thể cán bộ, giáo viên, nhân viên trong nhà trường</w:t>
      </w:r>
    </w:p>
    <w:p w14:paraId="02F84FCC" w14:textId="11F95764" w:rsidR="007C5EE6" w:rsidRDefault="00D67AE4" w:rsidP="004074C9">
      <w:pPr>
        <w:shd w:val="clear" w:color="auto" w:fill="FFFFFF"/>
        <w:spacing w:before="100" w:beforeAutospacing="1" w:after="0"/>
        <w:jc w:val="both"/>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xml:space="preserve">- Dịp nghỉ </w:t>
      </w:r>
      <w:r w:rsidR="007C5EE6">
        <w:rPr>
          <w:rFonts w:ascii="Times New Roman" w:eastAsia="Times New Roman" w:hAnsi="Times New Roman" w:cs="Times New Roman"/>
          <w:color w:val="212529"/>
          <w:sz w:val="28"/>
          <w:szCs w:val="28"/>
        </w:rPr>
        <w:t xml:space="preserve">Tết Dương lịch </w:t>
      </w:r>
      <w:r w:rsidRPr="00D67AE4">
        <w:rPr>
          <w:rFonts w:ascii="Times New Roman" w:eastAsia="Times New Roman" w:hAnsi="Times New Roman" w:cs="Times New Roman"/>
          <w:color w:val="212529"/>
          <w:sz w:val="28"/>
          <w:szCs w:val="28"/>
        </w:rPr>
        <w:t xml:space="preserve"> năm 202</w:t>
      </w:r>
      <w:r w:rsidR="007C5EE6">
        <w:rPr>
          <w:rFonts w:ascii="Times New Roman" w:eastAsia="Times New Roman" w:hAnsi="Times New Roman" w:cs="Times New Roman"/>
          <w:color w:val="212529"/>
          <w:sz w:val="28"/>
          <w:szCs w:val="28"/>
        </w:rPr>
        <w:t>6</w:t>
      </w:r>
      <w:r w:rsidRPr="00D67AE4">
        <w:rPr>
          <w:rFonts w:ascii="Times New Roman" w:eastAsia="Times New Roman" w:hAnsi="Times New Roman" w:cs="Times New Roman"/>
          <w:color w:val="212529"/>
          <w:sz w:val="28"/>
          <w:szCs w:val="28"/>
        </w:rPr>
        <w:t xml:space="preserve"> kéo dài 0</w:t>
      </w:r>
      <w:r w:rsidR="007C5EE6">
        <w:rPr>
          <w:rFonts w:ascii="Times New Roman" w:eastAsia="Times New Roman" w:hAnsi="Times New Roman" w:cs="Times New Roman"/>
          <w:color w:val="212529"/>
          <w:sz w:val="28"/>
          <w:szCs w:val="28"/>
        </w:rPr>
        <w:t>4</w:t>
      </w:r>
      <w:r w:rsidRPr="00D67AE4">
        <w:rPr>
          <w:rFonts w:ascii="Times New Roman" w:eastAsia="Times New Roman" w:hAnsi="Times New Roman" w:cs="Times New Roman"/>
          <w:color w:val="212529"/>
          <w:sz w:val="28"/>
          <w:szCs w:val="28"/>
        </w:rPr>
        <w:t xml:space="preserve"> ngày. Đây là dịp các cá nhân, gia đình và các cơ quan đoàn thể đi chơi, đi du lịch, đi </w:t>
      </w:r>
      <w:r w:rsidR="007C5EE6">
        <w:rPr>
          <w:rFonts w:ascii="Times New Roman" w:eastAsia="Times New Roman" w:hAnsi="Times New Roman" w:cs="Times New Roman"/>
          <w:color w:val="212529"/>
          <w:sz w:val="28"/>
          <w:szCs w:val="28"/>
        </w:rPr>
        <w:t>thăm hỏi người thân</w:t>
      </w:r>
      <w:r w:rsidR="004074C9">
        <w:rPr>
          <w:rFonts w:ascii="Times New Roman" w:eastAsia="Times New Roman" w:hAnsi="Times New Roman" w:cs="Times New Roman"/>
          <w:color w:val="212529"/>
          <w:sz w:val="28"/>
          <w:szCs w:val="28"/>
        </w:rPr>
        <w:t>…</w:t>
      </w:r>
      <w:r w:rsidR="007C5EE6">
        <w:rPr>
          <w:rFonts w:ascii="Times New Roman" w:eastAsia="Times New Roman" w:hAnsi="Times New Roman" w:cs="Times New Roman"/>
          <w:color w:val="212529"/>
          <w:sz w:val="28"/>
          <w:szCs w:val="28"/>
        </w:rPr>
        <w:t xml:space="preserve"> Tuy nhiên đây cũng là thời điểm lưu lượng người và phương tiện tham gia giao thông tăng cao, tiềm ẩn những nguy cơ</w:t>
      </w:r>
      <w:r w:rsidR="004074C9">
        <w:rPr>
          <w:rFonts w:ascii="Times New Roman" w:eastAsia="Times New Roman" w:hAnsi="Times New Roman" w:cs="Times New Roman"/>
          <w:color w:val="212529"/>
          <w:sz w:val="28"/>
          <w:szCs w:val="28"/>
        </w:rPr>
        <w:t xml:space="preserve"> gây</w:t>
      </w:r>
      <w:r w:rsidR="007C5EE6">
        <w:rPr>
          <w:rFonts w:ascii="Times New Roman" w:eastAsia="Times New Roman" w:hAnsi="Times New Roman" w:cs="Times New Roman"/>
          <w:color w:val="212529"/>
          <w:sz w:val="28"/>
          <w:szCs w:val="28"/>
        </w:rPr>
        <w:t xml:space="preserve"> mất an toàn giao thông</w:t>
      </w:r>
      <w:r w:rsidR="004074C9">
        <w:rPr>
          <w:rFonts w:ascii="Times New Roman" w:eastAsia="Times New Roman" w:hAnsi="Times New Roman" w:cs="Times New Roman"/>
          <w:color w:val="212529"/>
          <w:sz w:val="28"/>
          <w:szCs w:val="28"/>
        </w:rPr>
        <w:t>.</w:t>
      </w:r>
    </w:p>
    <w:p w14:paraId="200956D5" w14:textId="2154FE93" w:rsidR="007C5EE6" w:rsidRDefault="00D67AE4" w:rsidP="004074C9">
      <w:pPr>
        <w:shd w:val="clear" w:color="auto" w:fill="FFFFFF"/>
        <w:spacing w:after="0" w:line="360" w:lineRule="atLeast"/>
        <w:jc w:val="both"/>
        <w:textAlignment w:val="baseline"/>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w:t>
      </w:r>
      <w:r w:rsidR="007C5EE6">
        <w:rPr>
          <w:rFonts w:ascii="Times New Roman" w:eastAsia="Times New Roman" w:hAnsi="Times New Roman" w:cs="Times New Roman"/>
          <w:color w:val="212529"/>
          <w:sz w:val="28"/>
          <w:szCs w:val="28"/>
        </w:rPr>
        <w:t>Để đảm bảo an toàn cho bản thân và cộng đồng. Nhà trường đề nghị cán bộ, giáo viên, nhân viên và các bậc phụ huynh nghiêm túc thực hiện tốt các quy định về an toàn giao thông như sau:</w:t>
      </w:r>
    </w:p>
    <w:p w14:paraId="05161FB7" w14:textId="77777777" w:rsidR="007C5EE6" w:rsidRDefault="007C5EE6"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1. Chấp hành nghiêm luật giao thông đường bộ, đi đúng phần đường, làn đường, đội mũ bảo hiểm khi tham gia giao thông bằng xe mô tô và xe máy</w:t>
      </w:r>
    </w:p>
    <w:p w14:paraId="756A47E6" w14:textId="77777777" w:rsidR="007C5EE6" w:rsidRDefault="007C5EE6"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2. Không điều khiển phương tiện giao thông khi đã sử dụng bia, rượu.</w:t>
      </w:r>
    </w:p>
    <w:p w14:paraId="2A46F3A0" w14:textId="77777777" w:rsidR="007C5EE6" w:rsidRDefault="007C5EE6"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3. Không phóng nhanh, vượt ẩu; Tuân thủ tín hiệu đèn giao thông</w:t>
      </w:r>
    </w:p>
    <w:p w14:paraId="1D82746B" w14:textId="77777777" w:rsidR="007C5EE6" w:rsidRDefault="007C5EE6"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4. Khi đưa đón trẻ, dùng đỗ xe đúng quy định, đảm bảo an toàn tuyệt đối cho trẻ</w:t>
      </w:r>
    </w:p>
    <w:p w14:paraId="16076A0C" w14:textId="77777777" w:rsidR="007C5EE6" w:rsidRDefault="007C5EE6"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5. Giáo dục trẻ biết đi bên phải đường, không nô đùa dưới lòng đường. Biết đội mũ bảo hiểm khi ngồi trên xe máy</w:t>
      </w:r>
    </w:p>
    <w:p w14:paraId="0AD9632C" w14:textId="078D23AA" w:rsidR="004074C9" w:rsidRDefault="004074C9"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An toàn giao thông là hạnh phúc của mọi nhà. Mọi người hãy cũng nâng cao ý thức, trách nhiệm khi tham gia giao thông để kỳ nghỉ Tết Dương lịch diễn ra vui tươi an toàn và lành mạnh. </w:t>
      </w:r>
    </w:p>
    <w:p w14:paraId="0CAF5B6B" w14:textId="7E06B807" w:rsidR="00DA79B9" w:rsidRPr="00D67AE4" w:rsidRDefault="004074C9" w:rsidP="004074C9">
      <w:pPr>
        <w:shd w:val="clear" w:color="auto" w:fill="FFFFFF"/>
        <w:spacing w:before="240" w:after="0"/>
        <w:jc w:val="both"/>
        <w:rPr>
          <w:rFonts w:ascii="Times New Roman" w:hAnsi="Times New Roman" w:cs="Times New Roman"/>
          <w:sz w:val="28"/>
          <w:szCs w:val="28"/>
        </w:rPr>
      </w:pPr>
      <w:r>
        <w:rPr>
          <w:rFonts w:ascii="Times New Roman" w:eastAsia="Times New Roman" w:hAnsi="Times New Roman" w:cs="Times New Roman"/>
          <w:color w:val="161616"/>
          <w:sz w:val="28"/>
          <w:szCs w:val="28"/>
        </w:rPr>
        <w:t xml:space="preserve">      Xin kính chúc các gia đình đón Tết vui vẻ, an toàn và hạnh phúc!</w:t>
      </w:r>
    </w:p>
    <w:sectPr w:rsidR="00DA79B9" w:rsidRPr="00D67AE4" w:rsidSect="00D67AE4">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AF"/>
    <w:rsid w:val="00121849"/>
    <w:rsid w:val="0017464B"/>
    <w:rsid w:val="002F5B2A"/>
    <w:rsid w:val="004074C9"/>
    <w:rsid w:val="005449FC"/>
    <w:rsid w:val="007C5EE6"/>
    <w:rsid w:val="009071D0"/>
    <w:rsid w:val="00991414"/>
    <w:rsid w:val="00D67AE4"/>
    <w:rsid w:val="00DA79B9"/>
    <w:rsid w:val="00E47C06"/>
    <w:rsid w:val="00FE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2FBC"/>
  <w15:chartTrackingRefBased/>
  <w15:docId w15:val="{74BB879E-6557-4777-88B3-4668DE47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9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9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E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1643">
      <w:bodyDiv w:val="1"/>
      <w:marLeft w:val="0"/>
      <w:marRight w:val="0"/>
      <w:marTop w:val="0"/>
      <w:marBottom w:val="0"/>
      <w:divBdr>
        <w:top w:val="none" w:sz="0" w:space="0" w:color="auto"/>
        <w:left w:val="none" w:sz="0" w:space="0" w:color="auto"/>
        <w:bottom w:val="none" w:sz="0" w:space="0" w:color="auto"/>
        <w:right w:val="none" w:sz="0" w:space="0" w:color="auto"/>
      </w:divBdr>
    </w:div>
    <w:div w:id="6106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Admin</cp:lastModifiedBy>
  <cp:revision>7</cp:revision>
  <dcterms:created xsi:type="dcterms:W3CDTF">2020-04-06T01:46:00Z</dcterms:created>
  <dcterms:modified xsi:type="dcterms:W3CDTF">2025-12-29T08:01:00Z</dcterms:modified>
</cp:coreProperties>
</file>