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6E43E0" w:rsidRPr="006E43E0" w:rsidRDefault="006E43E0" w:rsidP="00E02D27">
      <w:pPr>
        <w:pStyle w:val="p0"/>
        <w:shd w:val="clear" w:color="auto" w:fill="FFFFFF"/>
        <w:spacing w:before="60" w:beforeAutospacing="0" w:after="60" w:afterAutospacing="0"/>
        <w:jc w:val="center"/>
        <w:rPr>
          <w:b/>
          <w:bCs/>
          <w:sz w:val="28"/>
          <w:szCs w:val="28"/>
          <w:shd w:val="clear" w:color="auto" w:fill="FFFFFF"/>
        </w:rPr>
      </w:pPr>
      <w:r w:rsidRPr="006E43E0">
        <w:rPr>
          <w:b/>
          <w:bCs/>
          <w:sz w:val="28"/>
          <w:szCs w:val="28"/>
          <w:shd w:val="clear" w:color="auto" w:fill="FFFFFF"/>
        </w:rPr>
        <w:t xml:space="preserve">TRƯỜNG MẦM NON TIÊN </w:t>
      </w:r>
      <w:r w:rsidR="008B689D">
        <w:rPr>
          <w:b/>
          <w:bCs/>
          <w:sz w:val="28"/>
          <w:szCs w:val="28"/>
          <w:shd w:val="clear" w:color="auto" w:fill="FFFFFF"/>
        </w:rPr>
        <w:t>THANH</w:t>
      </w:r>
    </w:p>
    <w:p w:rsidR="00740049" w:rsidRDefault="006E43E0" w:rsidP="006E43E0">
      <w:pPr>
        <w:pStyle w:val="p0"/>
        <w:shd w:val="clear" w:color="auto" w:fill="FFFFFF"/>
        <w:spacing w:before="60" w:beforeAutospacing="0" w:after="60" w:afterAutospacing="0"/>
        <w:jc w:val="center"/>
        <w:rPr>
          <w:b/>
          <w:bCs/>
          <w:sz w:val="28"/>
          <w:szCs w:val="28"/>
          <w:shd w:val="clear" w:color="auto" w:fill="FFFFFF"/>
        </w:rPr>
      </w:pPr>
      <w:r w:rsidRPr="006E43E0">
        <w:rPr>
          <w:b/>
          <w:bCs/>
          <w:sz w:val="28"/>
          <w:szCs w:val="28"/>
          <w:shd w:val="clear" w:color="auto" w:fill="FFFFFF"/>
        </w:rPr>
        <w:t xml:space="preserve"> </w:t>
      </w:r>
      <w:r w:rsidR="00740049">
        <w:rPr>
          <w:b/>
          <w:bCs/>
          <w:sz w:val="28"/>
          <w:szCs w:val="28"/>
          <w:shd w:val="clear" w:color="auto" w:fill="FFFFFF"/>
        </w:rPr>
        <w:t xml:space="preserve">SÔI NỔI CÁC HOẠT ĐỘNG </w:t>
      </w:r>
      <w:r w:rsidR="0066616D">
        <w:rPr>
          <w:b/>
          <w:bCs/>
          <w:sz w:val="28"/>
          <w:szCs w:val="28"/>
          <w:shd w:val="clear" w:color="auto" w:fill="FFFFFF"/>
        </w:rPr>
        <w:t xml:space="preserve">THI </w:t>
      </w:r>
      <w:r w:rsidR="00740049">
        <w:rPr>
          <w:b/>
          <w:bCs/>
          <w:sz w:val="28"/>
          <w:szCs w:val="28"/>
          <w:shd w:val="clear" w:color="auto" w:fill="FFFFFF"/>
        </w:rPr>
        <w:t xml:space="preserve">ĐUA </w:t>
      </w:r>
      <w:r w:rsidR="0066616D">
        <w:rPr>
          <w:b/>
          <w:bCs/>
          <w:sz w:val="28"/>
          <w:szCs w:val="28"/>
          <w:shd w:val="clear" w:color="auto" w:fill="FFFFFF"/>
        </w:rPr>
        <w:t xml:space="preserve">LẬP THÀNH TÍCH </w:t>
      </w:r>
    </w:p>
    <w:p w:rsidR="00E02D27" w:rsidRPr="006E43E0" w:rsidRDefault="008B689D" w:rsidP="00740049">
      <w:pPr>
        <w:pStyle w:val="p0"/>
        <w:shd w:val="clear" w:color="auto" w:fill="FFFFFF"/>
        <w:spacing w:before="60" w:beforeAutospacing="0" w:after="60" w:afterAutospacing="0"/>
        <w:jc w:val="center"/>
        <w:rPr>
          <w:b/>
          <w:bCs/>
          <w:sz w:val="28"/>
          <w:szCs w:val="28"/>
          <w:shd w:val="clear" w:color="auto" w:fill="FFFFFF"/>
        </w:rPr>
      </w:pPr>
      <w:r>
        <w:rPr>
          <w:b/>
          <w:bCs/>
          <w:sz w:val="28"/>
          <w:szCs w:val="28"/>
          <w:shd w:val="clear" w:color="auto" w:fill="FFFFFF"/>
        </w:rPr>
        <w:t>CHÀO MỪNG KỶ NIỆM 40</w:t>
      </w:r>
      <w:r w:rsidR="0066616D">
        <w:rPr>
          <w:b/>
          <w:bCs/>
          <w:sz w:val="28"/>
          <w:szCs w:val="28"/>
          <w:shd w:val="clear" w:color="auto" w:fill="FFFFFF"/>
        </w:rPr>
        <w:t xml:space="preserve"> NĂM NGÀY NHÀ GIÁO VIỆT NAM 20-11</w:t>
      </w:r>
    </w:p>
    <w:p w:rsidR="006E4E24" w:rsidRDefault="00740049" w:rsidP="006E4E24">
      <w:pPr>
        <w:shd w:val="clear" w:color="auto" w:fill="FFFFFF"/>
        <w:spacing w:line="408" w:lineRule="atLeast"/>
        <w:ind w:firstLine="720"/>
        <w:jc w:val="both"/>
        <w:rPr>
          <w:rFonts w:eastAsia="Times New Roman" w:cs="Times New Roman"/>
          <w:szCs w:val="28"/>
        </w:rPr>
      </w:pPr>
      <w:r w:rsidRPr="008B689D">
        <w:rPr>
          <w:rFonts w:eastAsia="Times New Roman" w:cs="Times New Roman"/>
          <w:bCs/>
          <w:iCs/>
          <w:szCs w:val="28"/>
        </w:rPr>
        <w:t>Tháng 11 về cũng là thời điểm thầy và trò khắp nơi trên cả nước ra sức thi đua lập thành tích chào mừng Ngày Nhà giáo Việt Nam nhằm tôn vinh và tri ân các thầy giáo, cô giáo, những người hoạt động trong ngành giáo dục. Hòa chung không khí đó, tập thể cán bộ, giáo viên, nhân viên tích cực tham gia các hoạt động chuyên môn, văn hóa</w:t>
      </w:r>
      <w:r w:rsidR="006F271C">
        <w:rPr>
          <w:rFonts w:eastAsia="Times New Roman" w:cs="Times New Roman"/>
          <w:bCs/>
          <w:iCs/>
          <w:szCs w:val="28"/>
        </w:rPr>
        <w:t>, văn nghệ, hướng tới kỷ niệm 40</w:t>
      </w:r>
      <w:bookmarkStart w:id="0" w:name="_GoBack"/>
      <w:bookmarkEnd w:id="0"/>
      <w:r w:rsidRPr="008B689D">
        <w:rPr>
          <w:rFonts w:eastAsia="Times New Roman" w:cs="Times New Roman"/>
          <w:bCs/>
          <w:iCs/>
          <w:szCs w:val="28"/>
        </w:rPr>
        <w:t xml:space="preserve"> năm Ngày Nhà giáo Việt Nam 20/11</w:t>
      </w:r>
      <w:r w:rsidR="001C6820">
        <w:rPr>
          <w:rFonts w:eastAsia="Times New Roman" w:cs="Times New Roman"/>
          <w:bCs/>
          <w:iCs/>
          <w:szCs w:val="28"/>
        </w:rPr>
        <w:t xml:space="preserve">                                                                               </w:t>
      </w:r>
      <w:r w:rsidRPr="008B689D">
        <w:rPr>
          <w:rFonts w:eastAsia="Times New Roman" w:cs="Times New Roman"/>
          <w:bCs/>
          <w:iCs/>
          <w:szCs w:val="28"/>
        </w:rPr>
        <w:t>.</w:t>
      </w:r>
      <w:r w:rsidR="001C6820">
        <w:rPr>
          <w:rFonts w:eastAsia="Times New Roman" w:cs="Times New Roman"/>
          <w:bCs/>
          <w:iCs/>
          <w:szCs w:val="28"/>
        </w:rPr>
        <w:t xml:space="preserve">   </w:t>
      </w:r>
      <w:r w:rsidRPr="008B689D">
        <w:rPr>
          <w:rFonts w:eastAsia="Times New Roman" w:cs="Times New Roman"/>
          <w:szCs w:val="28"/>
        </w:rPr>
        <w:br/>
        <w:t xml:space="preserve">          Trong tuần đầu của tháng 11, thực hiện kế hoạch trong tâm tháng, bộ phận chuyên môn đã xây dựng kế hoạch và tổ chức thành công </w:t>
      </w:r>
      <w:r w:rsidR="008B689D">
        <w:rPr>
          <w:rFonts w:eastAsia="Times New Roman" w:cs="Times New Roman"/>
          <w:szCs w:val="28"/>
        </w:rPr>
        <w:t>các hoạt động chăm sóc – giáo dục trẻ</w:t>
      </w:r>
      <w:r w:rsidR="001C6820">
        <w:rPr>
          <w:rFonts w:eastAsia="Times New Roman" w:cs="Times New Roman"/>
          <w:szCs w:val="28"/>
        </w:rPr>
        <w:t xml:space="preserve"> ở </w:t>
      </w:r>
      <w:r w:rsidR="00940024" w:rsidRPr="008B689D">
        <w:rPr>
          <w:rFonts w:eastAsia="Times New Roman" w:cs="Times New Roman"/>
          <w:szCs w:val="28"/>
        </w:rPr>
        <w:t xml:space="preserve">tất cả các khối tuổi và 100% giáo viên trong khối </w:t>
      </w:r>
      <w:r w:rsidR="001A79A2" w:rsidRPr="008B689D">
        <w:rPr>
          <w:rFonts w:eastAsia="Times New Roman" w:cs="Times New Roman"/>
          <w:szCs w:val="28"/>
        </w:rPr>
        <w:t>đ</w:t>
      </w:r>
      <w:r w:rsidR="008B689D">
        <w:rPr>
          <w:rFonts w:eastAsia="Times New Roman" w:cs="Times New Roman"/>
          <w:szCs w:val="28"/>
        </w:rPr>
        <w:t xml:space="preserve">ược </w:t>
      </w:r>
      <w:r w:rsidR="00940024" w:rsidRPr="008B689D">
        <w:rPr>
          <w:rFonts w:eastAsia="Times New Roman" w:cs="Times New Roman"/>
          <w:szCs w:val="28"/>
        </w:rPr>
        <w:t>tham dự và học tập trao đổi kinh nghiệm</w:t>
      </w:r>
      <w:r w:rsidR="001C6820">
        <w:rPr>
          <w:rFonts w:eastAsia="Times New Roman" w:cs="Times New Roman"/>
          <w:szCs w:val="28"/>
        </w:rPr>
        <w:t xml:space="preserve">                                          </w:t>
      </w:r>
      <w:r w:rsidR="00940024" w:rsidRPr="008B689D">
        <w:rPr>
          <w:rFonts w:eastAsia="Times New Roman" w:cs="Times New Roman"/>
          <w:szCs w:val="28"/>
        </w:rPr>
        <w:t xml:space="preserve">. </w:t>
      </w:r>
    </w:p>
    <w:p w:rsidR="0094507D" w:rsidRDefault="006E4E24" w:rsidP="006E4E24">
      <w:pPr>
        <w:shd w:val="clear" w:color="auto" w:fill="FFFFFF"/>
        <w:spacing w:line="408" w:lineRule="atLeast"/>
        <w:rPr>
          <w:rFonts w:eastAsia="Times New Roman" w:cs="Times New Roman"/>
          <w:color w:val="333333"/>
          <w:szCs w:val="28"/>
        </w:rPr>
      </w:pPr>
      <w:r>
        <w:rPr>
          <w:noProof/>
        </w:rPr>
        <w:drawing>
          <wp:inline distT="0" distB="0" distL="0" distR="0" wp14:anchorId="39D8A6E3" wp14:editId="06FB0291">
            <wp:extent cx="5760720" cy="54006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720" cy="5400675"/>
                    </a:xfrm>
                    <a:prstGeom prst="rect">
                      <a:avLst/>
                    </a:prstGeom>
                  </pic:spPr>
                </pic:pic>
              </a:graphicData>
            </a:graphic>
          </wp:inline>
        </w:drawing>
      </w:r>
      <w:r w:rsidR="001B0455" w:rsidRPr="008B689D">
        <w:rPr>
          <w:rFonts w:eastAsia="Times New Roman" w:cs="Times New Roman"/>
          <w:szCs w:val="28"/>
        </w:rPr>
        <w:br/>
      </w:r>
      <w:r w:rsidR="001C6820">
        <w:rPr>
          <w:rFonts w:eastAsia="Times New Roman" w:cs="Times New Roman"/>
          <w:color w:val="333333"/>
          <w:szCs w:val="28"/>
        </w:rPr>
        <w:t xml:space="preserve">    </w:t>
      </w:r>
      <w:r w:rsidR="00261D36">
        <w:rPr>
          <w:noProof/>
        </w:rPr>
        <w:lastRenderedPageBreak/>
        <w:drawing>
          <wp:inline distT="0" distB="0" distL="0" distR="0" wp14:anchorId="5894AF1B" wp14:editId="038E24D2">
            <wp:extent cx="5760720" cy="4362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720" cy="4362450"/>
                    </a:xfrm>
                    <a:prstGeom prst="rect">
                      <a:avLst/>
                    </a:prstGeom>
                  </pic:spPr>
                </pic:pic>
              </a:graphicData>
            </a:graphic>
          </wp:inline>
        </w:drawing>
      </w:r>
      <w:r w:rsidR="00261D36">
        <w:rPr>
          <w:noProof/>
        </w:rPr>
        <w:drawing>
          <wp:inline distT="0" distB="0" distL="0" distR="0" wp14:anchorId="7869D600" wp14:editId="38A3F987">
            <wp:extent cx="5760720" cy="45815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720" cy="4581525"/>
                    </a:xfrm>
                    <a:prstGeom prst="rect">
                      <a:avLst/>
                    </a:prstGeom>
                  </pic:spPr>
                </pic:pic>
              </a:graphicData>
            </a:graphic>
          </wp:inline>
        </w:drawing>
      </w:r>
      <w:r w:rsidR="0094507D" w:rsidRPr="0094507D">
        <w:rPr>
          <w:rFonts w:eastAsia="Times New Roman" w:cs="Times New Roman"/>
          <w:color w:val="333333"/>
          <w:szCs w:val="28"/>
        </w:rPr>
        <w:t xml:space="preserve"> </w:t>
      </w:r>
    </w:p>
    <w:p w:rsidR="0094507D" w:rsidRDefault="0094507D" w:rsidP="00940024">
      <w:pPr>
        <w:shd w:val="clear" w:color="auto" w:fill="FFFFFF"/>
        <w:spacing w:line="408" w:lineRule="atLeast"/>
        <w:rPr>
          <w:rFonts w:eastAsia="Times New Roman" w:cs="Times New Roman"/>
          <w:color w:val="333333"/>
          <w:szCs w:val="28"/>
        </w:rPr>
      </w:pPr>
    </w:p>
    <w:p w:rsidR="00740049" w:rsidRPr="00740049" w:rsidRDefault="00261D36" w:rsidP="0094507D">
      <w:pPr>
        <w:shd w:val="clear" w:color="auto" w:fill="FFFFFF"/>
        <w:spacing w:line="408" w:lineRule="atLeast"/>
        <w:rPr>
          <w:rFonts w:eastAsia="Times New Roman" w:cs="Times New Roman"/>
          <w:color w:val="333333"/>
          <w:szCs w:val="28"/>
        </w:rPr>
      </w:pPr>
      <w:r>
        <w:rPr>
          <w:noProof/>
        </w:rPr>
        <w:drawing>
          <wp:inline distT="0" distB="0" distL="0" distR="0" wp14:anchorId="15687830" wp14:editId="5096B403">
            <wp:extent cx="5760720" cy="38576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720" cy="3857625"/>
                    </a:xfrm>
                    <a:prstGeom prst="rect">
                      <a:avLst/>
                    </a:prstGeom>
                  </pic:spPr>
                </pic:pic>
              </a:graphicData>
            </a:graphic>
          </wp:inline>
        </w:drawing>
      </w:r>
    </w:p>
    <w:p w:rsidR="00740049" w:rsidRPr="00740049" w:rsidRDefault="001C6820" w:rsidP="00740049">
      <w:pPr>
        <w:shd w:val="clear" w:color="auto" w:fill="FFFFFF"/>
        <w:spacing w:line="408" w:lineRule="atLeast"/>
        <w:jc w:val="center"/>
        <w:rPr>
          <w:rFonts w:eastAsia="Times New Roman" w:cs="Times New Roman"/>
          <w:color w:val="333333"/>
          <w:szCs w:val="28"/>
        </w:rPr>
      </w:pPr>
      <w:r>
        <w:rPr>
          <w:noProof/>
        </w:rPr>
        <w:drawing>
          <wp:inline distT="0" distB="0" distL="0" distR="0" wp14:anchorId="56C930DA" wp14:editId="529FE3D1">
            <wp:extent cx="5760720" cy="432054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760720" cy="4320540"/>
                    </a:xfrm>
                    <a:prstGeom prst="rect">
                      <a:avLst/>
                    </a:prstGeom>
                  </pic:spPr>
                </pic:pic>
              </a:graphicData>
            </a:graphic>
          </wp:inline>
        </w:drawing>
      </w:r>
    </w:p>
    <w:p w:rsidR="00740049" w:rsidRPr="00740049" w:rsidRDefault="0094507D" w:rsidP="00740049">
      <w:pPr>
        <w:shd w:val="clear" w:color="auto" w:fill="FFFFFF"/>
        <w:spacing w:line="408" w:lineRule="atLeast"/>
        <w:jc w:val="center"/>
        <w:rPr>
          <w:rFonts w:eastAsia="Times New Roman" w:cs="Times New Roman"/>
          <w:color w:val="333333"/>
          <w:szCs w:val="28"/>
        </w:rPr>
      </w:pPr>
      <w:r>
        <w:rPr>
          <w:rFonts w:eastAsia="Times New Roman" w:cs="Times New Roman"/>
          <w:i/>
          <w:iCs/>
          <w:noProof/>
          <w:color w:val="0000FF"/>
          <w:szCs w:val="28"/>
        </w:rPr>
        <w:t xml:space="preserve">Trẻ hứng thú tích cực khi được tham gia vào các </w:t>
      </w:r>
      <w:r w:rsidR="00666E49">
        <w:rPr>
          <w:rFonts w:eastAsia="Times New Roman" w:cs="Times New Roman"/>
          <w:i/>
          <w:iCs/>
          <w:noProof/>
          <w:color w:val="0000FF"/>
          <w:szCs w:val="28"/>
        </w:rPr>
        <w:t>hoạt động</w:t>
      </w:r>
      <w:r>
        <w:rPr>
          <w:rFonts w:eastAsia="Times New Roman" w:cs="Times New Roman"/>
          <w:i/>
          <w:iCs/>
          <w:noProof/>
          <w:color w:val="0000FF"/>
          <w:szCs w:val="28"/>
        </w:rPr>
        <w:t xml:space="preserve"> và</w:t>
      </w:r>
      <w:r w:rsidR="00666E49">
        <w:rPr>
          <w:rFonts w:eastAsia="Times New Roman" w:cs="Times New Roman"/>
          <w:i/>
          <w:iCs/>
          <w:noProof/>
          <w:color w:val="0000FF"/>
          <w:szCs w:val="28"/>
        </w:rPr>
        <w:t xml:space="preserve"> </w:t>
      </w:r>
      <w:r>
        <w:rPr>
          <w:rFonts w:eastAsia="Times New Roman" w:cs="Times New Roman"/>
          <w:i/>
          <w:iCs/>
          <w:noProof/>
          <w:color w:val="0000FF"/>
          <w:szCs w:val="28"/>
        </w:rPr>
        <w:t xml:space="preserve">hứng thú  trải nghiệm với những sản phẩm mình tạo ra </w:t>
      </w:r>
    </w:p>
    <w:p w:rsidR="001F02C8" w:rsidRPr="006E4E24" w:rsidRDefault="00740049" w:rsidP="00740049">
      <w:pPr>
        <w:shd w:val="clear" w:color="auto" w:fill="FFFFFF"/>
        <w:spacing w:line="408" w:lineRule="atLeast"/>
        <w:jc w:val="both"/>
        <w:rPr>
          <w:rFonts w:eastAsia="Times New Roman" w:cs="Times New Roman"/>
          <w:szCs w:val="28"/>
        </w:rPr>
      </w:pPr>
      <w:r w:rsidRPr="00740049">
        <w:rPr>
          <w:rFonts w:eastAsia="Times New Roman" w:cs="Times New Roman"/>
          <w:color w:val="333333"/>
          <w:szCs w:val="28"/>
        </w:rPr>
        <w:lastRenderedPageBreak/>
        <w:t xml:space="preserve">        </w:t>
      </w:r>
      <w:r w:rsidR="0094507D" w:rsidRPr="006E4E24">
        <w:rPr>
          <w:rFonts w:eastAsia="Times New Roman" w:cs="Times New Roman"/>
          <w:szCs w:val="28"/>
        </w:rPr>
        <w:t>Tu</w:t>
      </w:r>
      <w:r w:rsidR="008C6E18" w:rsidRPr="006E4E24">
        <w:rPr>
          <w:rFonts w:eastAsia="Times New Roman" w:cs="Times New Roman"/>
          <w:szCs w:val="28"/>
        </w:rPr>
        <w:t>ầ</w:t>
      </w:r>
      <w:r w:rsidR="0094507D" w:rsidRPr="006E4E24">
        <w:rPr>
          <w:rFonts w:eastAsia="Times New Roman" w:cs="Times New Roman"/>
          <w:szCs w:val="28"/>
        </w:rPr>
        <w:t xml:space="preserve">n 2 và tuần 3 là tuần cao điểm trong chuỗi hoạt động chuyên môn, đó là các tiết dạy và học của cô và trẻ. Giáo viên đã đăng ký tiết dạy </w:t>
      </w:r>
      <w:r w:rsidR="008C6E18" w:rsidRPr="006E4E24">
        <w:rPr>
          <w:rFonts w:eastAsia="Times New Roman" w:cs="Times New Roman"/>
          <w:szCs w:val="28"/>
        </w:rPr>
        <w:t xml:space="preserve">trong kế hoạch mà mình đang thực hiện, lựa chọn đề tài, hình thức tổ chức hấp dẫn cho trẻ,  chuẩn bị đồ dùng chu đáo và đặc biệt là tích cực ứng dụng CNTT trong quá trình tổ chức hoạt động cho trẻ. Một số đề tài, hoạt động được Ban giám hiệu dự và đánh giá cao.  </w:t>
      </w:r>
    </w:p>
    <w:p w:rsidR="008C6E18" w:rsidRDefault="001C6820" w:rsidP="00740049">
      <w:pPr>
        <w:shd w:val="clear" w:color="auto" w:fill="FFFFFF"/>
        <w:spacing w:line="408" w:lineRule="atLeast"/>
        <w:jc w:val="both"/>
        <w:rPr>
          <w:rFonts w:eastAsia="Times New Roman" w:cs="Times New Roman"/>
          <w:color w:val="333333"/>
          <w:szCs w:val="28"/>
        </w:rPr>
      </w:pPr>
      <w:r>
        <w:rPr>
          <w:noProof/>
        </w:rPr>
        <w:drawing>
          <wp:inline distT="0" distB="0" distL="0" distR="0" wp14:anchorId="14783411" wp14:editId="62721976">
            <wp:extent cx="5760720" cy="32289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720" cy="3228975"/>
                    </a:xfrm>
                    <a:prstGeom prst="rect">
                      <a:avLst/>
                    </a:prstGeom>
                  </pic:spPr>
                </pic:pic>
              </a:graphicData>
            </a:graphic>
          </wp:inline>
        </w:drawing>
      </w:r>
    </w:p>
    <w:p w:rsidR="008C6E18" w:rsidRDefault="006E4E24" w:rsidP="00740049">
      <w:pPr>
        <w:shd w:val="clear" w:color="auto" w:fill="FFFFFF"/>
        <w:spacing w:line="408" w:lineRule="atLeast"/>
        <w:jc w:val="both"/>
        <w:rPr>
          <w:rFonts w:eastAsia="Times New Roman" w:cs="Times New Roman"/>
          <w:color w:val="333333"/>
          <w:szCs w:val="28"/>
        </w:rPr>
      </w:pPr>
      <w:r>
        <w:rPr>
          <w:noProof/>
        </w:rPr>
        <w:drawing>
          <wp:inline distT="0" distB="0" distL="0" distR="0" wp14:anchorId="1E7D5152" wp14:editId="75A79107">
            <wp:extent cx="5760720" cy="4320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720" cy="4320540"/>
                    </a:xfrm>
                    <a:prstGeom prst="rect">
                      <a:avLst/>
                    </a:prstGeom>
                  </pic:spPr>
                </pic:pic>
              </a:graphicData>
            </a:graphic>
          </wp:inline>
        </w:drawing>
      </w:r>
    </w:p>
    <w:p w:rsidR="001F02C8" w:rsidRDefault="006E4E24" w:rsidP="00740049">
      <w:pPr>
        <w:shd w:val="clear" w:color="auto" w:fill="FFFFFF"/>
        <w:spacing w:line="408" w:lineRule="atLeast"/>
        <w:jc w:val="both"/>
        <w:rPr>
          <w:rFonts w:eastAsia="Times New Roman" w:cs="Times New Roman"/>
          <w:color w:val="333333"/>
          <w:szCs w:val="28"/>
        </w:rPr>
      </w:pPr>
      <w:r>
        <w:rPr>
          <w:noProof/>
        </w:rPr>
        <w:lastRenderedPageBreak/>
        <w:drawing>
          <wp:inline distT="0" distB="0" distL="0" distR="0" wp14:anchorId="65897FCE" wp14:editId="2825C8C4">
            <wp:extent cx="5760720" cy="43205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760720" cy="4320540"/>
                    </a:xfrm>
                    <a:prstGeom prst="rect">
                      <a:avLst/>
                    </a:prstGeom>
                  </pic:spPr>
                </pic:pic>
              </a:graphicData>
            </a:graphic>
          </wp:inline>
        </w:drawing>
      </w:r>
    </w:p>
    <w:p w:rsidR="001F02C8" w:rsidRDefault="006E4E24" w:rsidP="00740049">
      <w:pPr>
        <w:shd w:val="clear" w:color="auto" w:fill="FFFFFF"/>
        <w:spacing w:line="408" w:lineRule="atLeast"/>
        <w:jc w:val="both"/>
        <w:rPr>
          <w:rFonts w:eastAsia="Times New Roman" w:cs="Times New Roman"/>
          <w:color w:val="333333"/>
          <w:szCs w:val="28"/>
        </w:rPr>
      </w:pPr>
      <w:r>
        <w:rPr>
          <w:noProof/>
        </w:rPr>
        <w:drawing>
          <wp:inline distT="0" distB="0" distL="0" distR="0" wp14:anchorId="01901C60" wp14:editId="04A79C7D">
            <wp:extent cx="5760720" cy="43205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760720" cy="4320540"/>
                    </a:xfrm>
                    <a:prstGeom prst="rect">
                      <a:avLst/>
                    </a:prstGeom>
                  </pic:spPr>
                </pic:pic>
              </a:graphicData>
            </a:graphic>
          </wp:inline>
        </w:drawing>
      </w:r>
    </w:p>
    <w:p w:rsidR="001F02C8" w:rsidRDefault="006E4E24" w:rsidP="00740049">
      <w:pPr>
        <w:shd w:val="clear" w:color="auto" w:fill="FFFFFF"/>
        <w:spacing w:line="408" w:lineRule="atLeast"/>
        <w:jc w:val="both"/>
        <w:rPr>
          <w:rFonts w:eastAsia="Times New Roman" w:cs="Times New Roman"/>
          <w:color w:val="333333"/>
          <w:szCs w:val="28"/>
        </w:rPr>
      </w:pPr>
      <w:r>
        <w:rPr>
          <w:noProof/>
        </w:rPr>
        <w:lastRenderedPageBreak/>
        <w:drawing>
          <wp:inline distT="0" distB="0" distL="0" distR="0" wp14:anchorId="527A0427" wp14:editId="277ED842">
            <wp:extent cx="5760720" cy="432054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720" cy="4320540"/>
                    </a:xfrm>
                    <a:prstGeom prst="rect">
                      <a:avLst/>
                    </a:prstGeom>
                  </pic:spPr>
                </pic:pic>
              </a:graphicData>
            </a:graphic>
          </wp:inline>
        </w:drawing>
      </w:r>
      <w:r>
        <w:rPr>
          <w:noProof/>
        </w:rPr>
        <w:drawing>
          <wp:inline distT="0" distB="0" distL="0" distR="0" wp14:anchorId="26C2E8F6" wp14:editId="1FBD0E8D">
            <wp:extent cx="5760720" cy="432054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60720" cy="4320540"/>
                    </a:xfrm>
                    <a:prstGeom prst="rect">
                      <a:avLst/>
                    </a:prstGeom>
                  </pic:spPr>
                </pic:pic>
              </a:graphicData>
            </a:graphic>
          </wp:inline>
        </w:drawing>
      </w:r>
      <w:r>
        <w:rPr>
          <w:noProof/>
        </w:rPr>
        <w:lastRenderedPageBreak/>
        <w:drawing>
          <wp:inline distT="0" distB="0" distL="0" distR="0" wp14:anchorId="61B9A370" wp14:editId="54AF1E2B">
            <wp:extent cx="5760720" cy="40290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760720" cy="4029075"/>
                    </a:xfrm>
                    <a:prstGeom prst="rect">
                      <a:avLst/>
                    </a:prstGeom>
                  </pic:spPr>
                </pic:pic>
              </a:graphicData>
            </a:graphic>
          </wp:inline>
        </w:drawing>
      </w:r>
    </w:p>
    <w:p w:rsidR="001F02C8" w:rsidRDefault="001F02C8" w:rsidP="00740049">
      <w:pPr>
        <w:shd w:val="clear" w:color="auto" w:fill="FFFFFF"/>
        <w:spacing w:line="408" w:lineRule="atLeast"/>
        <w:jc w:val="both"/>
        <w:rPr>
          <w:rFonts w:eastAsia="Times New Roman" w:cs="Times New Roman"/>
          <w:color w:val="333333"/>
          <w:szCs w:val="28"/>
        </w:rPr>
      </w:pPr>
    </w:p>
    <w:p w:rsidR="00952CDB" w:rsidRDefault="006E4E24" w:rsidP="006E4E24">
      <w:pPr>
        <w:shd w:val="clear" w:color="auto" w:fill="FFFFFF"/>
        <w:spacing w:line="408" w:lineRule="atLeast"/>
        <w:jc w:val="center"/>
        <w:rPr>
          <w:rFonts w:eastAsia="Times New Roman" w:cs="Times New Roman"/>
          <w:i/>
          <w:color w:val="00B0F0"/>
          <w:szCs w:val="28"/>
        </w:rPr>
      </w:pPr>
      <w:r>
        <w:rPr>
          <w:noProof/>
        </w:rPr>
        <w:drawing>
          <wp:inline distT="0" distB="0" distL="0" distR="0" wp14:anchorId="0C121BAF" wp14:editId="11AD2C3A">
            <wp:extent cx="5760720" cy="432054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60720" cy="4320540"/>
                    </a:xfrm>
                    <a:prstGeom prst="rect">
                      <a:avLst/>
                    </a:prstGeom>
                  </pic:spPr>
                </pic:pic>
              </a:graphicData>
            </a:graphic>
          </wp:inline>
        </w:drawing>
      </w:r>
    </w:p>
    <w:p w:rsidR="001F02C8" w:rsidRPr="006E4E24" w:rsidRDefault="00952CDB" w:rsidP="006E4E24">
      <w:pPr>
        <w:shd w:val="clear" w:color="auto" w:fill="FFFFFF"/>
        <w:spacing w:line="408" w:lineRule="atLeast"/>
        <w:jc w:val="center"/>
        <w:rPr>
          <w:rFonts w:eastAsia="Times New Roman" w:cs="Times New Roman"/>
          <w:color w:val="333333"/>
          <w:szCs w:val="28"/>
        </w:rPr>
      </w:pPr>
      <w:r>
        <w:rPr>
          <w:noProof/>
        </w:rPr>
        <w:lastRenderedPageBreak/>
        <w:drawing>
          <wp:inline distT="0" distB="0" distL="0" distR="0" wp14:anchorId="1DF4A34C" wp14:editId="73973FE4">
            <wp:extent cx="5760720" cy="43205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60720" cy="4320540"/>
                    </a:xfrm>
                    <a:prstGeom prst="rect">
                      <a:avLst/>
                    </a:prstGeom>
                  </pic:spPr>
                </pic:pic>
              </a:graphicData>
            </a:graphic>
          </wp:inline>
        </w:drawing>
      </w:r>
      <w:r>
        <w:rPr>
          <w:noProof/>
        </w:rPr>
        <w:drawing>
          <wp:inline distT="0" distB="0" distL="0" distR="0" wp14:anchorId="04362B94" wp14:editId="7C6468B7">
            <wp:extent cx="5760720" cy="43205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60720" cy="4320540"/>
                    </a:xfrm>
                    <a:prstGeom prst="rect">
                      <a:avLst/>
                    </a:prstGeom>
                  </pic:spPr>
                </pic:pic>
              </a:graphicData>
            </a:graphic>
          </wp:inline>
        </w:drawing>
      </w:r>
      <w:r w:rsidR="00BF6F07">
        <w:rPr>
          <w:noProof/>
        </w:rPr>
        <w:lastRenderedPageBreak/>
        <w:drawing>
          <wp:inline distT="0" distB="0" distL="0" distR="0" wp14:anchorId="43F69FC6" wp14:editId="7CA76483">
            <wp:extent cx="5760720" cy="432054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60720" cy="4320540"/>
                    </a:xfrm>
                    <a:prstGeom prst="rect">
                      <a:avLst/>
                    </a:prstGeom>
                  </pic:spPr>
                </pic:pic>
              </a:graphicData>
            </a:graphic>
          </wp:inline>
        </w:drawing>
      </w:r>
      <w:r w:rsidR="00BF6F07">
        <w:rPr>
          <w:noProof/>
        </w:rPr>
        <w:drawing>
          <wp:inline distT="0" distB="0" distL="0" distR="0" wp14:anchorId="12FED3A6" wp14:editId="2D48D7C2">
            <wp:extent cx="5760720" cy="43205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4320540"/>
                    </a:xfrm>
                    <a:prstGeom prst="rect">
                      <a:avLst/>
                    </a:prstGeom>
                  </pic:spPr>
                </pic:pic>
              </a:graphicData>
            </a:graphic>
          </wp:inline>
        </w:drawing>
      </w:r>
      <w:r w:rsidR="001F02C8" w:rsidRPr="00DA7FAA">
        <w:rPr>
          <w:rFonts w:eastAsia="Times New Roman" w:cs="Times New Roman"/>
          <w:i/>
          <w:color w:val="00B0F0"/>
          <w:szCs w:val="28"/>
        </w:rPr>
        <w:t xml:space="preserve">Cô và trẻ hăng say hoạt động trong các </w:t>
      </w:r>
      <w:r w:rsidR="006E4E24">
        <w:rPr>
          <w:rFonts w:eastAsia="Times New Roman" w:cs="Times New Roman"/>
          <w:i/>
          <w:color w:val="00B0F0"/>
          <w:szCs w:val="28"/>
        </w:rPr>
        <w:t>hoạt động</w:t>
      </w:r>
    </w:p>
    <w:p w:rsidR="00A21FA7" w:rsidRDefault="002A1F4A" w:rsidP="00A21FA7">
      <w:pPr>
        <w:shd w:val="clear" w:color="auto" w:fill="FFFFFF"/>
        <w:spacing w:line="408" w:lineRule="atLeast"/>
        <w:ind w:firstLine="720"/>
        <w:jc w:val="both"/>
        <w:rPr>
          <w:rFonts w:eastAsia="Times New Roman" w:cs="Times New Roman"/>
          <w:color w:val="333333"/>
          <w:szCs w:val="28"/>
        </w:rPr>
      </w:pPr>
      <w:r>
        <w:rPr>
          <w:rFonts w:eastAsia="Times New Roman" w:cs="Times New Roman"/>
          <w:color w:val="333333"/>
          <w:szCs w:val="28"/>
        </w:rPr>
        <w:lastRenderedPageBreak/>
        <w:t xml:space="preserve">Không chỉ có tích cực với các hoạt động </w:t>
      </w:r>
      <w:r w:rsidR="00A21FA7">
        <w:rPr>
          <w:rFonts w:eastAsia="Times New Roman" w:cs="Times New Roman"/>
          <w:color w:val="333333"/>
          <w:szCs w:val="28"/>
        </w:rPr>
        <w:t>giáo dục</w:t>
      </w:r>
      <w:r>
        <w:rPr>
          <w:rFonts w:eastAsia="Times New Roman" w:cs="Times New Roman"/>
          <w:color w:val="333333"/>
          <w:szCs w:val="28"/>
        </w:rPr>
        <w:t xml:space="preserve">, </w:t>
      </w:r>
      <w:r w:rsidR="00A21FA7">
        <w:rPr>
          <w:rFonts w:eastAsia="Times New Roman" w:cs="Times New Roman"/>
          <w:color w:val="333333"/>
          <w:szCs w:val="28"/>
        </w:rPr>
        <w:t>các hoạt động chăm sóc nuôi dưỡng trẻ cũng đảm bảo chất lượng và đăng ký thi đua trong chuỗi hoạt động của tháng 11 ý nghĩa này.</w:t>
      </w:r>
    </w:p>
    <w:p w:rsidR="00A21FA7" w:rsidRDefault="00A21FA7" w:rsidP="00A21FA7">
      <w:pPr>
        <w:shd w:val="clear" w:color="auto" w:fill="FFFFFF"/>
        <w:spacing w:line="408" w:lineRule="atLeast"/>
        <w:jc w:val="both"/>
        <w:rPr>
          <w:rFonts w:eastAsia="Times New Roman" w:cs="Times New Roman"/>
          <w:color w:val="333333"/>
          <w:szCs w:val="28"/>
        </w:rPr>
      </w:pPr>
      <w:r>
        <w:rPr>
          <w:noProof/>
        </w:rPr>
        <w:drawing>
          <wp:inline distT="0" distB="0" distL="0" distR="0" wp14:anchorId="0DCB232C" wp14:editId="2E0D214A">
            <wp:extent cx="5760720" cy="406717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720" cy="4067175"/>
                    </a:xfrm>
                    <a:prstGeom prst="rect">
                      <a:avLst/>
                    </a:prstGeom>
                  </pic:spPr>
                </pic:pic>
              </a:graphicData>
            </a:graphic>
          </wp:inline>
        </w:drawing>
      </w:r>
    </w:p>
    <w:p w:rsidR="00F935DC" w:rsidRDefault="00A21FA7" w:rsidP="00740049">
      <w:pPr>
        <w:shd w:val="clear" w:color="auto" w:fill="FFFFFF"/>
        <w:spacing w:line="408" w:lineRule="atLeast"/>
        <w:jc w:val="both"/>
        <w:rPr>
          <w:rFonts w:eastAsia="Times New Roman" w:cs="Times New Roman"/>
          <w:color w:val="333333"/>
          <w:szCs w:val="28"/>
        </w:rPr>
      </w:pPr>
      <w:r>
        <w:rPr>
          <w:noProof/>
        </w:rPr>
        <w:drawing>
          <wp:inline distT="0" distB="0" distL="0" distR="0" wp14:anchorId="1BBA917C" wp14:editId="5F6BF452">
            <wp:extent cx="5760720" cy="40671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720" cy="4067175"/>
                    </a:xfrm>
                    <a:prstGeom prst="rect">
                      <a:avLst/>
                    </a:prstGeom>
                  </pic:spPr>
                </pic:pic>
              </a:graphicData>
            </a:graphic>
          </wp:inline>
        </w:drawing>
      </w:r>
    </w:p>
    <w:p w:rsidR="00F935DC" w:rsidRDefault="00A21FA7" w:rsidP="00F935DC">
      <w:pPr>
        <w:shd w:val="clear" w:color="auto" w:fill="FFFFFF"/>
        <w:spacing w:line="408" w:lineRule="atLeast"/>
        <w:jc w:val="center"/>
        <w:rPr>
          <w:rFonts w:eastAsia="Times New Roman" w:cs="Times New Roman"/>
          <w:color w:val="333333"/>
          <w:szCs w:val="28"/>
        </w:rPr>
      </w:pPr>
      <w:r>
        <w:rPr>
          <w:noProof/>
        </w:rPr>
        <w:lastRenderedPageBreak/>
        <w:drawing>
          <wp:inline distT="0" distB="0" distL="0" distR="0" wp14:anchorId="10F33532" wp14:editId="74DB4684">
            <wp:extent cx="5760720" cy="441007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60720" cy="4410075"/>
                    </a:xfrm>
                    <a:prstGeom prst="rect">
                      <a:avLst/>
                    </a:prstGeom>
                  </pic:spPr>
                </pic:pic>
              </a:graphicData>
            </a:graphic>
          </wp:inline>
        </w:drawing>
      </w:r>
      <w:r>
        <w:rPr>
          <w:noProof/>
        </w:rPr>
        <w:drawing>
          <wp:inline distT="0" distB="0" distL="0" distR="0" wp14:anchorId="565D8CCC" wp14:editId="5B9787CD">
            <wp:extent cx="5760720" cy="41719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4171950"/>
                    </a:xfrm>
                    <a:prstGeom prst="rect">
                      <a:avLst/>
                    </a:prstGeom>
                  </pic:spPr>
                </pic:pic>
              </a:graphicData>
            </a:graphic>
          </wp:inline>
        </w:drawing>
      </w:r>
      <w:r>
        <w:rPr>
          <w:rFonts w:eastAsia="Times New Roman" w:cs="Times New Roman"/>
          <w:i/>
          <w:iCs/>
          <w:color w:val="0000FF"/>
          <w:szCs w:val="28"/>
        </w:rPr>
        <w:t>Các hoạt động</w:t>
      </w:r>
      <w:r w:rsidR="00F935DC">
        <w:rPr>
          <w:rFonts w:eastAsia="Times New Roman" w:cs="Times New Roman"/>
          <w:i/>
          <w:iCs/>
          <w:color w:val="0000FF"/>
          <w:szCs w:val="28"/>
        </w:rPr>
        <w:t xml:space="preserve"> </w:t>
      </w:r>
      <w:r w:rsidR="00740049" w:rsidRPr="00740049">
        <w:rPr>
          <w:rFonts w:eastAsia="Times New Roman" w:cs="Times New Roman"/>
          <w:i/>
          <w:iCs/>
          <w:color w:val="0000FF"/>
          <w:szCs w:val="28"/>
        </w:rPr>
        <w:t xml:space="preserve">chào mừng kỷ niệm </w:t>
      </w:r>
      <w:r>
        <w:rPr>
          <w:rFonts w:eastAsia="Times New Roman" w:cs="Times New Roman"/>
          <w:i/>
          <w:iCs/>
          <w:color w:val="0000FF"/>
          <w:szCs w:val="28"/>
        </w:rPr>
        <w:t>40</w:t>
      </w:r>
      <w:r w:rsidR="00740049" w:rsidRPr="00740049">
        <w:rPr>
          <w:rFonts w:eastAsia="Times New Roman" w:cs="Times New Roman"/>
          <w:i/>
          <w:iCs/>
          <w:color w:val="0000FF"/>
          <w:szCs w:val="28"/>
        </w:rPr>
        <w:t xml:space="preserve"> năm Ngày Nhà giáo V</w:t>
      </w:r>
      <w:r>
        <w:rPr>
          <w:rFonts w:eastAsia="Times New Roman" w:cs="Times New Roman"/>
          <w:i/>
          <w:iCs/>
          <w:color w:val="0000FF"/>
          <w:szCs w:val="28"/>
        </w:rPr>
        <w:t>iệt Nam</w:t>
      </w:r>
      <w:r>
        <w:rPr>
          <w:rFonts w:eastAsia="Times New Roman" w:cs="Times New Roman"/>
          <w:i/>
          <w:iCs/>
          <w:color w:val="0000FF"/>
          <w:szCs w:val="28"/>
        </w:rPr>
        <w:br/>
        <w:t>(20/11/1982 - 20/11/2022</w:t>
      </w:r>
      <w:r w:rsidR="00740049" w:rsidRPr="00740049">
        <w:rPr>
          <w:rFonts w:eastAsia="Times New Roman" w:cs="Times New Roman"/>
          <w:i/>
          <w:iCs/>
          <w:color w:val="0000FF"/>
          <w:szCs w:val="28"/>
        </w:rPr>
        <w:t>)</w:t>
      </w:r>
      <w:r w:rsidR="00740049" w:rsidRPr="00740049">
        <w:rPr>
          <w:rFonts w:eastAsia="Times New Roman" w:cs="Times New Roman"/>
          <w:color w:val="333333"/>
          <w:szCs w:val="28"/>
        </w:rPr>
        <w:t xml:space="preserve"> </w:t>
      </w:r>
    </w:p>
    <w:p w:rsidR="00740049" w:rsidRPr="00D1145A" w:rsidRDefault="00740049" w:rsidP="00D1145A">
      <w:pPr>
        <w:shd w:val="clear" w:color="auto" w:fill="FFFFFF"/>
        <w:spacing w:line="408" w:lineRule="atLeast"/>
        <w:ind w:firstLine="720"/>
        <w:jc w:val="both"/>
        <w:rPr>
          <w:rFonts w:eastAsia="Times New Roman" w:cs="Times New Roman"/>
          <w:color w:val="333333"/>
          <w:szCs w:val="28"/>
        </w:rPr>
      </w:pPr>
      <w:r w:rsidRPr="00D1145A">
        <w:rPr>
          <w:rFonts w:eastAsia="Times New Roman" w:cs="Times New Roman"/>
          <w:szCs w:val="28"/>
        </w:rPr>
        <w:lastRenderedPageBreak/>
        <w:t>Chuỗ</w:t>
      </w:r>
      <w:r w:rsidR="00A21FA7">
        <w:rPr>
          <w:rFonts w:eastAsia="Times New Roman" w:cs="Times New Roman"/>
          <w:szCs w:val="28"/>
        </w:rPr>
        <w:t>i hoạt động hướng tới kỷ niệm 40</w:t>
      </w:r>
      <w:r w:rsidRPr="00D1145A">
        <w:rPr>
          <w:rFonts w:eastAsia="Times New Roman" w:cs="Times New Roman"/>
          <w:szCs w:val="28"/>
        </w:rPr>
        <w:t xml:space="preserve"> năm Ngày Nhà giáo Việt Nam 20/11 góp phần tạo nên không khí thi đua sôi nổi trong phong trào thi đua "Dạy tốt, học tốt", cùng với các hoạt động </w:t>
      </w:r>
      <w:r w:rsidR="008A69E5">
        <w:rPr>
          <w:rFonts w:eastAsia="Times New Roman" w:cs="Times New Roman"/>
          <w:szCs w:val="28"/>
        </w:rPr>
        <w:t>chăm sóc – giáo dục trẻ</w:t>
      </w:r>
      <w:r w:rsidRPr="00D1145A">
        <w:rPr>
          <w:rFonts w:eastAsia="Times New Roman" w:cs="Times New Roman"/>
          <w:szCs w:val="28"/>
        </w:rPr>
        <w:t xml:space="preserve"> </w:t>
      </w:r>
      <w:r w:rsidR="00451651" w:rsidRPr="00D1145A">
        <w:rPr>
          <w:rFonts w:eastAsia="Times New Roman" w:cs="Times New Roman"/>
          <w:szCs w:val="28"/>
        </w:rPr>
        <w:t xml:space="preserve">giáo viên, nhân viên </w:t>
      </w:r>
      <w:r w:rsidRPr="00D1145A">
        <w:rPr>
          <w:rFonts w:eastAsia="Times New Roman" w:cs="Times New Roman"/>
          <w:szCs w:val="28"/>
        </w:rPr>
        <w:t xml:space="preserve"> </w:t>
      </w:r>
      <w:r w:rsidR="00451651" w:rsidRPr="00D1145A">
        <w:rPr>
          <w:rFonts w:eastAsia="Times New Roman" w:cs="Times New Roman"/>
          <w:szCs w:val="28"/>
        </w:rPr>
        <w:t xml:space="preserve">học hỏi lẫn nhau, </w:t>
      </w:r>
      <w:r w:rsidRPr="00D1145A">
        <w:rPr>
          <w:rFonts w:eastAsia="Times New Roman" w:cs="Times New Roman"/>
          <w:szCs w:val="28"/>
        </w:rPr>
        <w:t xml:space="preserve">tăng cường tinh thần đoàn kết giữa cán bộ, trong </w:t>
      </w:r>
      <w:r w:rsidR="00451651" w:rsidRPr="00D1145A">
        <w:rPr>
          <w:rFonts w:eastAsia="Times New Roman" w:cs="Times New Roman"/>
          <w:szCs w:val="28"/>
        </w:rPr>
        <w:t xml:space="preserve"> tập thể nhà </w:t>
      </w:r>
      <w:r w:rsidRPr="00D1145A">
        <w:rPr>
          <w:rFonts w:eastAsia="Times New Roman" w:cs="Times New Roman"/>
          <w:szCs w:val="28"/>
        </w:rPr>
        <w:t>trường. Đây cũng chính là dịp thể hiện lòng tự hào, yêu nghề của đội ngũ cán bộ</w:t>
      </w:r>
      <w:r w:rsidR="00451651" w:rsidRPr="00D1145A">
        <w:rPr>
          <w:rFonts w:eastAsia="Times New Roman" w:cs="Times New Roman"/>
          <w:szCs w:val="28"/>
        </w:rPr>
        <w:t>, giáo viên, nhân viên</w:t>
      </w:r>
      <w:r w:rsidRPr="00D1145A">
        <w:rPr>
          <w:rFonts w:eastAsia="Times New Roman" w:cs="Times New Roman"/>
          <w:szCs w:val="28"/>
        </w:rPr>
        <w:t xml:space="preserve"> </w:t>
      </w:r>
      <w:r w:rsidR="00D1145A" w:rsidRPr="00D1145A">
        <w:rPr>
          <w:rFonts w:eastAsia="Times New Roman" w:cs="Times New Roman"/>
          <w:szCs w:val="28"/>
        </w:rPr>
        <w:t xml:space="preserve">- </w:t>
      </w:r>
      <w:r w:rsidRPr="00D1145A">
        <w:rPr>
          <w:rFonts w:eastAsia="Times New Roman" w:cs="Times New Roman"/>
          <w:szCs w:val="28"/>
        </w:rPr>
        <w:t>những người lái đò thầm lặng, đang ngày đêm chở những con thuyền tri thức cập bến tương lai.</w:t>
      </w:r>
    </w:p>
    <w:p w:rsidR="00D1145A" w:rsidRPr="00D1145A" w:rsidRDefault="008A69E5" w:rsidP="00D1145A">
      <w:pPr>
        <w:pStyle w:val="NormalWeb"/>
        <w:shd w:val="clear" w:color="auto" w:fill="FFFFFF"/>
        <w:spacing w:before="120" w:beforeAutospacing="0" w:after="0" w:afterAutospacing="0" w:line="340" w:lineRule="exact"/>
        <w:ind w:left="3600" w:firstLine="720"/>
        <w:jc w:val="center"/>
        <w:rPr>
          <w:bCs/>
          <w:i/>
          <w:sz w:val="28"/>
          <w:szCs w:val="28"/>
        </w:rPr>
      </w:pPr>
      <w:r>
        <w:rPr>
          <w:bCs/>
          <w:i/>
          <w:sz w:val="28"/>
          <w:szCs w:val="28"/>
        </w:rPr>
        <w:t>Tiên Thanh, tháng 11 năm 2022</w:t>
      </w:r>
    </w:p>
    <w:p w:rsidR="00740049" w:rsidRPr="00D1145A" w:rsidRDefault="008A69E5" w:rsidP="00D1145A">
      <w:pPr>
        <w:shd w:val="clear" w:color="auto" w:fill="FFFFFF"/>
        <w:ind w:left="3600" w:firstLine="720"/>
        <w:rPr>
          <w:rFonts w:eastAsia="Times New Roman" w:cs="Times New Roman"/>
          <w:szCs w:val="28"/>
        </w:rPr>
      </w:pPr>
      <w:r>
        <w:rPr>
          <w:rFonts w:eastAsia="Times New Roman" w:cs="Times New Roman"/>
          <w:b/>
          <w:bCs/>
          <w:szCs w:val="28"/>
        </w:rPr>
        <w:t xml:space="preserve">      </w:t>
      </w:r>
      <w:r w:rsidR="00740049" w:rsidRPr="00D1145A">
        <w:rPr>
          <w:rFonts w:eastAsia="Times New Roman" w:cs="Times New Roman"/>
          <w:b/>
          <w:bCs/>
          <w:szCs w:val="28"/>
        </w:rPr>
        <w:t>Tác giả: </w:t>
      </w:r>
      <w:r w:rsidR="00D1145A" w:rsidRPr="00D1145A">
        <w:rPr>
          <w:rFonts w:eastAsia="Times New Roman" w:cs="Times New Roman"/>
          <w:b/>
          <w:szCs w:val="28"/>
        </w:rPr>
        <w:t>Đặng Thị Thu Thương</w:t>
      </w:r>
    </w:p>
    <w:p w:rsidR="006E43E0" w:rsidRPr="006E43E0" w:rsidRDefault="006E43E0" w:rsidP="006E43E0">
      <w:pPr>
        <w:pStyle w:val="NormalWeb"/>
        <w:shd w:val="clear" w:color="auto" w:fill="FFFFFF"/>
        <w:spacing w:before="120" w:beforeAutospacing="0" w:after="0" w:afterAutospacing="0" w:line="340" w:lineRule="exact"/>
        <w:ind w:firstLine="720"/>
        <w:jc w:val="center"/>
        <w:rPr>
          <w:bCs/>
          <w:i/>
          <w:sz w:val="28"/>
          <w:szCs w:val="28"/>
        </w:rPr>
      </w:pPr>
      <w:r w:rsidRPr="006E43E0">
        <w:rPr>
          <w:bCs/>
          <w:sz w:val="28"/>
          <w:szCs w:val="28"/>
        </w:rPr>
        <w:t xml:space="preserve">                                                      </w:t>
      </w:r>
    </w:p>
    <w:p w:rsidR="006E43E0" w:rsidRPr="006E43E0" w:rsidRDefault="006E43E0">
      <w:pPr>
        <w:pStyle w:val="NormalWeb"/>
        <w:shd w:val="clear" w:color="auto" w:fill="FFFFFF"/>
        <w:spacing w:before="120" w:beforeAutospacing="0" w:after="0" w:afterAutospacing="0" w:line="340" w:lineRule="exact"/>
        <w:ind w:firstLine="720"/>
        <w:jc w:val="center"/>
        <w:rPr>
          <w:b/>
          <w:bCs/>
          <w:color w:val="FF0000"/>
          <w:sz w:val="28"/>
          <w:szCs w:val="28"/>
        </w:rPr>
      </w:pPr>
    </w:p>
    <w:sectPr w:rsidR="006E43E0" w:rsidRPr="006E43E0" w:rsidSect="009E14C3">
      <w:footerReference w:type="default" r:id="rId28"/>
      <w:pgSz w:w="11907" w:h="16840" w:code="9"/>
      <w:pgMar w:top="1134" w:right="1134" w:bottom="1134" w:left="1701"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3359" w:rsidRDefault="00F33359" w:rsidP="00E02D27">
      <w:r>
        <w:separator/>
      </w:r>
    </w:p>
  </w:endnote>
  <w:endnote w:type="continuationSeparator" w:id="0">
    <w:p w:rsidR="00F33359" w:rsidRDefault="00F33359" w:rsidP="00E02D2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39791849"/>
      <w:docPartObj>
        <w:docPartGallery w:val="Page Numbers (Bottom of Page)"/>
        <w:docPartUnique/>
      </w:docPartObj>
    </w:sdtPr>
    <w:sdtEndPr>
      <w:rPr>
        <w:noProof/>
      </w:rPr>
    </w:sdtEndPr>
    <w:sdtContent>
      <w:p w:rsidR="008C6E18" w:rsidRDefault="00463FC0">
        <w:pPr>
          <w:pStyle w:val="Footer"/>
          <w:jc w:val="right"/>
        </w:pPr>
        <w:r>
          <w:fldChar w:fldCharType="begin"/>
        </w:r>
        <w:r>
          <w:instrText xml:space="preserve"> PAGE   \* MERGEFORMAT </w:instrText>
        </w:r>
        <w:r>
          <w:fldChar w:fldCharType="separate"/>
        </w:r>
        <w:r w:rsidR="006F271C">
          <w:rPr>
            <w:noProof/>
          </w:rPr>
          <w:t>12</w:t>
        </w:r>
        <w:r>
          <w:rPr>
            <w:noProof/>
          </w:rPr>
          <w:fldChar w:fldCharType="end"/>
        </w:r>
      </w:p>
    </w:sdtContent>
  </w:sdt>
  <w:p w:rsidR="008C6E18" w:rsidRDefault="008C6E1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3359" w:rsidRDefault="00F33359" w:rsidP="00E02D27">
      <w:r>
        <w:separator/>
      </w:r>
    </w:p>
  </w:footnote>
  <w:footnote w:type="continuationSeparator" w:id="0">
    <w:p w:rsidR="00F33359" w:rsidRDefault="00F33359" w:rsidP="00E02D27">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F6F6607"/>
    <w:multiLevelType w:val="hybridMultilevel"/>
    <w:tmpl w:val="BF665E9C"/>
    <w:lvl w:ilvl="0" w:tplc="6408F01A">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2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A26ED7"/>
    <w:rsid w:val="00036284"/>
    <w:rsid w:val="000459FB"/>
    <w:rsid w:val="00085DA8"/>
    <w:rsid w:val="000B0720"/>
    <w:rsid w:val="000C2826"/>
    <w:rsid w:val="000F6454"/>
    <w:rsid w:val="00110B12"/>
    <w:rsid w:val="001A79A2"/>
    <w:rsid w:val="001B0455"/>
    <w:rsid w:val="001B46DE"/>
    <w:rsid w:val="001C6820"/>
    <w:rsid w:val="001F02C8"/>
    <w:rsid w:val="002545BD"/>
    <w:rsid w:val="00261D36"/>
    <w:rsid w:val="002A1F4A"/>
    <w:rsid w:val="002F254E"/>
    <w:rsid w:val="0035248C"/>
    <w:rsid w:val="00390BAB"/>
    <w:rsid w:val="003F5B89"/>
    <w:rsid w:val="00436799"/>
    <w:rsid w:val="00451651"/>
    <w:rsid w:val="00463FC0"/>
    <w:rsid w:val="00486EE2"/>
    <w:rsid w:val="004A70B6"/>
    <w:rsid w:val="00516E20"/>
    <w:rsid w:val="0057641F"/>
    <w:rsid w:val="005B79B7"/>
    <w:rsid w:val="00624433"/>
    <w:rsid w:val="0062487B"/>
    <w:rsid w:val="0066616D"/>
    <w:rsid w:val="00666E49"/>
    <w:rsid w:val="006C597F"/>
    <w:rsid w:val="006E43E0"/>
    <w:rsid w:val="006E4E24"/>
    <w:rsid w:val="006E7B42"/>
    <w:rsid w:val="006F271C"/>
    <w:rsid w:val="00740049"/>
    <w:rsid w:val="007E5A83"/>
    <w:rsid w:val="007E6020"/>
    <w:rsid w:val="00881E29"/>
    <w:rsid w:val="008A69E5"/>
    <w:rsid w:val="008B689D"/>
    <w:rsid w:val="008C6E18"/>
    <w:rsid w:val="008D7159"/>
    <w:rsid w:val="008F265A"/>
    <w:rsid w:val="00940024"/>
    <w:rsid w:val="0094507D"/>
    <w:rsid w:val="00952CDB"/>
    <w:rsid w:val="009970E7"/>
    <w:rsid w:val="009E14C3"/>
    <w:rsid w:val="009E4EBC"/>
    <w:rsid w:val="00A21FA7"/>
    <w:rsid w:val="00A26ED7"/>
    <w:rsid w:val="00A57D62"/>
    <w:rsid w:val="00A67BD6"/>
    <w:rsid w:val="00A95B14"/>
    <w:rsid w:val="00B20E2F"/>
    <w:rsid w:val="00B46DC5"/>
    <w:rsid w:val="00BF0698"/>
    <w:rsid w:val="00BF1156"/>
    <w:rsid w:val="00BF6F07"/>
    <w:rsid w:val="00C02614"/>
    <w:rsid w:val="00C15B4D"/>
    <w:rsid w:val="00C56F93"/>
    <w:rsid w:val="00C763DA"/>
    <w:rsid w:val="00D1145A"/>
    <w:rsid w:val="00D911C6"/>
    <w:rsid w:val="00DA3B63"/>
    <w:rsid w:val="00DA7FAA"/>
    <w:rsid w:val="00DF78C9"/>
    <w:rsid w:val="00E02D27"/>
    <w:rsid w:val="00E75D1D"/>
    <w:rsid w:val="00EB0CC4"/>
    <w:rsid w:val="00EB4650"/>
    <w:rsid w:val="00F07D64"/>
    <w:rsid w:val="00F33359"/>
    <w:rsid w:val="00F935DC"/>
    <w:rsid w:val="00FE2610"/>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1DA3601-72ED-4839-8CE3-0F8B9B3D92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763DA"/>
    <w:pPr>
      <w:spacing w:after="0" w:line="240" w:lineRule="auto"/>
    </w:pPr>
  </w:style>
  <w:style w:type="paragraph" w:styleId="Heading1">
    <w:name w:val="heading 1"/>
    <w:basedOn w:val="Normal"/>
    <w:link w:val="Heading1Char"/>
    <w:uiPriority w:val="9"/>
    <w:qFormat/>
    <w:rsid w:val="00740049"/>
    <w:pPr>
      <w:spacing w:before="100" w:beforeAutospacing="1" w:after="100" w:afterAutospacing="1"/>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0">
    <w:name w:val="p0"/>
    <w:basedOn w:val="Normal"/>
    <w:rsid w:val="00A26ED7"/>
    <w:pPr>
      <w:spacing w:before="100" w:beforeAutospacing="1" w:after="100" w:afterAutospacing="1"/>
    </w:pPr>
    <w:rPr>
      <w:rFonts w:eastAsia="Times New Roman" w:cs="Times New Roman"/>
      <w:sz w:val="24"/>
      <w:szCs w:val="24"/>
    </w:rPr>
  </w:style>
  <w:style w:type="paragraph" w:styleId="NormalWeb">
    <w:name w:val="Normal (Web)"/>
    <w:basedOn w:val="Normal"/>
    <w:uiPriority w:val="99"/>
    <w:semiHidden/>
    <w:unhideWhenUsed/>
    <w:rsid w:val="000C2826"/>
    <w:pPr>
      <w:spacing w:before="100" w:beforeAutospacing="1" w:after="100" w:afterAutospacing="1"/>
    </w:pPr>
    <w:rPr>
      <w:rFonts w:eastAsia="Times New Roman" w:cs="Times New Roman"/>
      <w:sz w:val="24"/>
      <w:szCs w:val="24"/>
    </w:rPr>
  </w:style>
  <w:style w:type="paragraph" w:styleId="Header">
    <w:name w:val="header"/>
    <w:basedOn w:val="Normal"/>
    <w:link w:val="HeaderChar"/>
    <w:uiPriority w:val="99"/>
    <w:unhideWhenUsed/>
    <w:rsid w:val="00E02D27"/>
    <w:pPr>
      <w:tabs>
        <w:tab w:val="center" w:pos="4680"/>
        <w:tab w:val="right" w:pos="9360"/>
      </w:tabs>
    </w:pPr>
  </w:style>
  <w:style w:type="character" w:customStyle="1" w:styleId="HeaderChar">
    <w:name w:val="Header Char"/>
    <w:basedOn w:val="DefaultParagraphFont"/>
    <w:link w:val="Header"/>
    <w:uiPriority w:val="99"/>
    <w:rsid w:val="00E02D27"/>
  </w:style>
  <w:style w:type="paragraph" w:styleId="Footer">
    <w:name w:val="footer"/>
    <w:basedOn w:val="Normal"/>
    <w:link w:val="FooterChar"/>
    <w:uiPriority w:val="99"/>
    <w:unhideWhenUsed/>
    <w:rsid w:val="00E02D27"/>
    <w:pPr>
      <w:tabs>
        <w:tab w:val="center" w:pos="4680"/>
        <w:tab w:val="right" w:pos="9360"/>
      </w:tabs>
    </w:pPr>
  </w:style>
  <w:style w:type="character" w:customStyle="1" w:styleId="FooterChar">
    <w:name w:val="Footer Char"/>
    <w:basedOn w:val="DefaultParagraphFont"/>
    <w:link w:val="Footer"/>
    <w:uiPriority w:val="99"/>
    <w:rsid w:val="00E02D27"/>
  </w:style>
  <w:style w:type="paragraph" w:styleId="BalloonText">
    <w:name w:val="Balloon Text"/>
    <w:basedOn w:val="Normal"/>
    <w:link w:val="BalloonTextChar"/>
    <w:uiPriority w:val="99"/>
    <w:semiHidden/>
    <w:unhideWhenUsed/>
    <w:rsid w:val="008D7159"/>
    <w:rPr>
      <w:rFonts w:ascii="Tahoma" w:hAnsi="Tahoma" w:cs="Tahoma"/>
      <w:sz w:val="16"/>
      <w:szCs w:val="16"/>
    </w:rPr>
  </w:style>
  <w:style w:type="character" w:customStyle="1" w:styleId="BalloonTextChar">
    <w:name w:val="Balloon Text Char"/>
    <w:basedOn w:val="DefaultParagraphFont"/>
    <w:link w:val="BalloonText"/>
    <w:uiPriority w:val="99"/>
    <w:semiHidden/>
    <w:rsid w:val="008D7159"/>
    <w:rPr>
      <w:rFonts w:ascii="Tahoma" w:hAnsi="Tahoma" w:cs="Tahoma"/>
      <w:sz w:val="16"/>
      <w:szCs w:val="16"/>
    </w:rPr>
  </w:style>
  <w:style w:type="character" w:customStyle="1" w:styleId="Heading1Char">
    <w:name w:val="Heading 1 Char"/>
    <w:basedOn w:val="DefaultParagraphFont"/>
    <w:link w:val="Heading1"/>
    <w:uiPriority w:val="9"/>
    <w:rsid w:val="00740049"/>
    <w:rPr>
      <w:rFonts w:eastAsia="Times New Roman" w:cs="Times New Roman"/>
      <w:b/>
      <w:bCs/>
      <w:kern w:val="36"/>
      <w:sz w:val="48"/>
      <w:szCs w:val="48"/>
    </w:rPr>
  </w:style>
  <w:style w:type="character" w:styleId="Strong">
    <w:name w:val="Strong"/>
    <w:basedOn w:val="DefaultParagraphFont"/>
    <w:uiPriority w:val="22"/>
    <w:qFormat/>
    <w:rsid w:val="00740049"/>
    <w:rPr>
      <w:b/>
      <w:bCs/>
    </w:rPr>
  </w:style>
  <w:style w:type="character" w:styleId="Emphasis">
    <w:name w:val="Emphasis"/>
    <w:basedOn w:val="DefaultParagraphFont"/>
    <w:uiPriority w:val="20"/>
    <w:qFormat/>
    <w:rsid w:val="00740049"/>
    <w:rPr>
      <w:i/>
      <w:iCs/>
    </w:rPr>
  </w:style>
  <w:style w:type="paragraph" w:customStyle="1" w:styleId="h5">
    <w:name w:val="h5"/>
    <w:basedOn w:val="Normal"/>
    <w:rsid w:val="00740049"/>
    <w:pPr>
      <w:spacing w:before="100" w:beforeAutospacing="1" w:after="100" w:afterAutospacing="1"/>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0633417">
      <w:bodyDiv w:val="1"/>
      <w:marLeft w:val="0"/>
      <w:marRight w:val="0"/>
      <w:marTop w:val="0"/>
      <w:marBottom w:val="0"/>
      <w:divBdr>
        <w:top w:val="none" w:sz="0" w:space="0" w:color="auto"/>
        <w:left w:val="none" w:sz="0" w:space="0" w:color="auto"/>
        <w:bottom w:val="none" w:sz="0" w:space="0" w:color="auto"/>
        <w:right w:val="none" w:sz="0" w:space="0" w:color="auto"/>
      </w:divBdr>
    </w:div>
    <w:div w:id="991637594">
      <w:bodyDiv w:val="1"/>
      <w:marLeft w:val="0"/>
      <w:marRight w:val="0"/>
      <w:marTop w:val="0"/>
      <w:marBottom w:val="0"/>
      <w:divBdr>
        <w:top w:val="none" w:sz="0" w:space="0" w:color="auto"/>
        <w:left w:val="none" w:sz="0" w:space="0" w:color="auto"/>
        <w:bottom w:val="none" w:sz="0" w:space="0" w:color="auto"/>
        <w:right w:val="none" w:sz="0" w:space="0" w:color="auto"/>
      </w:divBdr>
    </w:div>
    <w:div w:id="1224413811">
      <w:bodyDiv w:val="1"/>
      <w:marLeft w:val="0"/>
      <w:marRight w:val="0"/>
      <w:marTop w:val="0"/>
      <w:marBottom w:val="0"/>
      <w:divBdr>
        <w:top w:val="none" w:sz="0" w:space="0" w:color="auto"/>
        <w:left w:val="none" w:sz="0" w:space="0" w:color="auto"/>
        <w:bottom w:val="none" w:sz="0" w:space="0" w:color="auto"/>
        <w:right w:val="none" w:sz="0" w:space="0" w:color="auto"/>
      </w:divBdr>
    </w:div>
    <w:div w:id="1277831955">
      <w:bodyDiv w:val="1"/>
      <w:marLeft w:val="0"/>
      <w:marRight w:val="0"/>
      <w:marTop w:val="0"/>
      <w:marBottom w:val="0"/>
      <w:divBdr>
        <w:top w:val="none" w:sz="0" w:space="0" w:color="auto"/>
        <w:left w:val="none" w:sz="0" w:space="0" w:color="auto"/>
        <w:bottom w:val="none" w:sz="0" w:space="0" w:color="auto"/>
        <w:right w:val="none" w:sz="0" w:space="0" w:color="auto"/>
      </w:divBdr>
    </w:div>
    <w:div w:id="1631323880">
      <w:bodyDiv w:val="1"/>
      <w:marLeft w:val="0"/>
      <w:marRight w:val="0"/>
      <w:marTop w:val="0"/>
      <w:marBottom w:val="0"/>
      <w:divBdr>
        <w:top w:val="none" w:sz="0" w:space="0" w:color="auto"/>
        <w:left w:val="none" w:sz="0" w:space="0" w:color="auto"/>
        <w:bottom w:val="none" w:sz="0" w:space="0" w:color="auto"/>
        <w:right w:val="none" w:sz="0" w:space="0" w:color="auto"/>
      </w:divBdr>
    </w:div>
    <w:div w:id="1912151339">
      <w:bodyDiv w:val="1"/>
      <w:marLeft w:val="0"/>
      <w:marRight w:val="0"/>
      <w:marTop w:val="0"/>
      <w:marBottom w:val="0"/>
      <w:divBdr>
        <w:top w:val="none" w:sz="0" w:space="0" w:color="auto"/>
        <w:left w:val="none" w:sz="0" w:space="0" w:color="auto"/>
        <w:bottom w:val="none" w:sz="0" w:space="0" w:color="auto"/>
        <w:right w:val="none" w:sz="0" w:space="0" w:color="auto"/>
      </w:divBdr>
      <w:divsChild>
        <w:div w:id="1020547466">
          <w:marLeft w:val="0"/>
          <w:marRight w:val="0"/>
          <w:marTop w:val="0"/>
          <w:marBottom w:val="225"/>
          <w:divBdr>
            <w:top w:val="none" w:sz="0" w:space="0" w:color="auto"/>
            <w:left w:val="none" w:sz="0" w:space="0" w:color="auto"/>
            <w:bottom w:val="none" w:sz="0" w:space="0" w:color="auto"/>
            <w:right w:val="none" w:sz="0" w:space="0" w:color="auto"/>
          </w:divBdr>
        </w:div>
        <w:div w:id="1154757862">
          <w:marLeft w:val="0"/>
          <w:marRight w:val="0"/>
          <w:marTop w:val="0"/>
          <w:marBottom w:val="225"/>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461</TotalTime>
  <Pages>12</Pages>
  <Words>362</Words>
  <Characters>2069</Characters>
  <Application>Microsoft Office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2427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AutoBVT</dc:creator>
  <cp:lastModifiedBy>Admin</cp:lastModifiedBy>
  <cp:revision>55</cp:revision>
  <cp:lastPrinted>2022-11-15T09:02:00Z</cp:lastPrinted>
  <dcterms:created xsi:type="dcterms:W3CDTF">2020-11-24T05:28:00Z</dcterms:created>
  <dcterms:modified xsi:type="dcterms:W3CDTF">2022-11-15T09:27:00Z</dcterms:modified>
</cp:coreProperties>
</file>