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300"/>
      </w:tblGrid>
      <w:tr w:rsidR="00AD07C4" w:rsidRPr="00CE678E" w:rsidTr="001B20E1">
        <w:tc>
          <w:tcPr>
            <w:tcW w:w="3708" w:type="dxa"/>
            <w:tcBorders>
              <w:top w:val="nil"/>
              <w:left w:val="nil"/>
              <w:bottom w:val="nil"/>
              <w:right w:val="nil"/>
            </w:tcBorders>
            <w:shd w:val="clear" w:color="auto" w:fill="auto"/>
          </w:tcPr>
          <w:p w:rsidR="00AD07C4" w:rsidRPr="00CE678E" w:rsidRDefault="00AD07C4" w:rsidP="001B20E1">
            <w:pPr>
              <w:spacing w:after="0" w:line="240" w:lineRule="auto"/>
              <w:jc w:val="center"/>
              <w:rPr>
                <w:rFonts w:cs="Times New Roman"/>
                <w:sz w:val="24"/>
                <w:lang w:val="nl-NL"/>
              </w:rPr>
            </w:pPr>
            <w:r w:rsidRPr="00CE678E">
              <w:rPr>
                <w:rFonts w:cs="Times New Roman"/>
                <w:sz w:val="24"/>
                <w:lang w:val="nl-NL"/>
              </w:rPr>
              <w:t>UBND HUYỆN TIÊN LÃNG</w:t>
            </w:r>
          </w:p>
          <w:p w:rsidR="00AD07C4" w:rsidRPr="00CE678E" w:rsidRDefault="00AD07C4" w:rsidP="001B20E1">
            <w:pPr>
              <w:spacing w:after="0" w:line="240" w:lineRule="auto"/>
              <w:jc w:val="center"/>
              <w:rPr>
                <w:rFonts w:cs="Times New Roman"/>
                <w:b/>
                <w:sz w:val="24"/>
                <w:lang w:val="nl-NL"/>
              </w:rPr>
            </w:pPr>
            <w:r w:rsidRPr="00CE678E">
              <w:rPr>
                <w:rFonts w:cs="Times New Roman"/>
                <w:b/>
                <w:sz w:val="24"/>
                <w:lang w:val="nl-NL"/>
              </w:rPr>
              <w:t>TRƯỜNG THCS THỊ TRẤN</w:t>
            </w:r>
          </w:p>
          <w:p w:rsidR="00AD07C4" w:rsidRPr="00CE678E" w:rsidRDefault="00AD07C4" w:rsidP="001B20E1">
            <w:pPr>
              <w:spacing w:after="0" w:line="240" w:lineRule="auto"/>
              <w:jc w:val="center"/>
              <w:rPr>
                <w:rFonts w:cs="Times New Roman"/>
                <w:b/>
                <w:sz w:val="24"/>
                <w:lang w:val="nl-NL"/>
              </w:rPr>
            </w:pPr>
            <w:r w:rsidRPr="00CE678E">
              <w:rPr>
                <w:rFonts w:cs="Times New Roman"/>
                <w:b/>
                <w:noProof/>
                <w:sz w:val="24"/>
                <w:lang w:val="vi-VN" w:eastAsia="vi-VN"/>
              </w:rPr>
              <mc:AlternateContent>
                <mc:Choice Requires="wps">
                  <w:drawing>
                    <wp:anchor distT="0" distB="0" distL="114300" distR="114300" simplePos="0" relativeHeight="251656704" behindDoc="0" locked="0" layoutInCell="1" allowOverlap="1" wp14:anchorId="3FF9258E" wp14:editId="5422951F">
                      <wp:simplePos x="0" y="0"/>
                      <wp:positionH relativeFrom="column">
                        <wp:posOffset>704850</wp:posOffset>
                      </wp:positionH>
                      <wp:positionV relativeFrom="paragraph">
                        <wp:posOffset>3175</wp:posOffset>
                      </wp:positionV>
                      <wp:extent cx="80010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317D2"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5pt" to="11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"/>
                  </w:pict>
                </mc:Fallback>
              </mc:AlternateContent>
            </w:r>
          </w:p>
          <w:p w:rsidR="00AD07C4" w:rsidRPr="002778E9" w:rsidRDefault="00AD07C4" w:rsidP="00963DCF">
            <w:pPr>
              <w:spacing w:after="0" w:line="240" w:lineRule="auto"/>
              <w:jc w:val="center"/>
              <w:rPr>
                <w:rFonts w:cs="Times New Roman"/>
                <w:sz w:val="26"/>
                <w:szCs w:val="26"/>
                <w:lang w:val="nl-NL"/>
              </w:rPr>
            </w:pPr>
            <w:r w:rsidRPr="002778E9">
              <w:rPr>
                <w:rFonts w:cs="Times New Roman"/>
                <w:sz w:val="26"/>
                <w:szCs w:val="26"/>
                <w:lang w:val="nl-NL"/>
              </w:rPr>
              <w:t>Số:    /</w:t>
            </w:r>
            <w:r w:rsidR="00963DCF" w:rsidRPr="002778E9">
              <w:rPr>
                <w:rFonts w:cs="Times New Roman"/>
                <w:sz w:val="26"/>
                <w:szCs w:val="26"/>
                <w:lang w:val="nl-NL"/>
              </w:rPr>
              <w:t>TB</w:t>
            </w:r>
            <w:r w:rsidRPr="002778E9">
              <w:rPr>
                <w:rFonts w:cs="Times New Roman"/>
                <w:sz w:val="26"/>
                <w:szCs w:val="26"/>
                <w:lang w:val="nl-NL"/>
              </w:rPr>
              <w:t xml:space="preserve"> – THCS TT</w:t>
            </w:r>
          </w:p>
        </w:tc>
        <w:tc>
          <w:tcPr>
            <w:tcW w:w="6300" w:type="dxa"/>
            <w:tcBorders>
              <w:top w:val="nil"/>
              <w:left w:val="nil"/>
              <w:bottom w:val="nil"/>
              <w:right w:val="nil"/>
            </w:tcBorders>
            <w:shd w:val="clear" w:color="auto" w:fill="auto"/>
          </w:tcPr>
          <w:p w:rsidR="00AD07C4" w:rsidRPr="00CE678E" w:rsidRDefault="00AD07C4" w:rsidP="001B20E1">
            <w:pPr>
              <w:spacing w:after="0" w:line="240" w:lineRule="auto"/>
              <w:jc w:val="center"/>
              <w:rPr>
                <w:rFonts w:cs="Times New Roman"/>
                <w:b/>
                <w:sz w:val="24"/>
                <w:lang w:val="nl-NL"/>
              </w:rPr>
            </w:pPr>
            <w:r w:rsidRPr="00CE678E">
              <w:rPr>
                <w:rFonts w:cs="Times New Roman"/>
                <w:b/>
                <w:sz w:val="24"/>
                <w:lang w:val="nl-NL"/>
              </w:rPr>
              <w:t>CỘNG HÒA XÃ HỘI CHỦ NGHĨA VIỆT NAM</w:t>
            </w:r>
          </w:p>
          <w:p w:rsidR="00AD07C4" w:rsidRPr="00CE678E" w:rsidRDefault="00AD07C4" w:rsidP="001B20E1">
            <w:pPr>
              <w:spacing w:after="0" w:line="240" w:lineRule="auto"/>
              <w:jc w:val="center"/>
              <w:rPr>
                <w:rFonts w:cs="Times New Roman"/>
                <w:b/>
                <w:szCs w:val="26"/>
              </w:rPr>
            </w:pPr>
            <w:r w:rsidRPr="00CE678E">
              <w:rPr>
                <w:rFonts w:cs="Times New Roman"/>
                <w:b/>
                <w:szCs w:val="26"/>
              </w:rPr>
              <w:t>Độc lập- Tự do- Hạnh phúc</w:t>
            </w:r>
          </w:p>
          <w:p w:rsidR="00AD07C4" w:rsidRPr="00CE678E" w:rsidRDefault="00AD07C4" w:rsidP="001B20E1">
            <w:pPr>
              <w:spacing w:after="0" w:line="240" w:lineRule="auto"/>
              <w:jc w:val="center"/>
              <w:rPr>
                <w:rFonts w:cs="Times New Roman"/>
                <w:b/>
              </w:rPr>
            </w:pPr>
            <w:r w:rsidRPr="00CE678E">
              <w:rPr>
                <w:rFonts w:cs="Times New Roman"/>
                <w:b/>
                <w:noProof/>
                <w:lang w:val="vi-VN" w:eastAsia="vi-VN"/>
              </w:rPr>
              <mc:AlternateContent>
                <mc:Choice Requires="wps">
                  <w:drawing>
                    <wp:anchor distT="0" distB="0" distL="114300" distR="114300" simplePos="0" relativeHeight="251658752" behindDoc="0" locked="0" layoutInCell="1" allowOverlap="1" wp14:anchorId="4DBFAC9D" wp14:editId="4D4DE185">
                      <wp:simplePos x="0" y="0"/>
                      <wp:positionH relativeFrom="column">
                        <wp:posOffset>975995</wp:posOffset>
                      </wp:positionH>
                      <wp:positionV relativeFrom="paragraph">
                        <wp:posOffset>15875</wp:posOffset>
                      </wp:positionV>
                      <wp:extent cx="1895475" cy="0"/>
                      <wp:effectExtent l="13970" t="6350" r="508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3B251" id="_x0000_t32" coordsize="21600,21600" o:spt="32" o:oned="t" path="m,l21600,21600e" filled="f">
                      <v:path arrowok="t" fillok="f" o:connecttype="none"/>
                      <o:lock v:ext="edit" shapetype="t"/>
                    </v:shapetype>
                    <v:shape id="Straight Arrow Connector 1" o:spid="_x0000_s1026" type="#_x0000_t32" style="position:absolute;margin-left:76.85pt;margin-top:1.25pt;width:149.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0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"/>
                  </w:pict>
                </mc:Fallback>
              </mc:AlternateContent>
            </w:r>
          </w:p>
          <w:p w:rsidR="00AD07C4" w:rsidRPr="002778E9" w:rsidRDefault="00AD07C4" w:rsidP="00CE4141">
            <w:pPr>
              <w:spacing w:after="0" w:line="240" w:lineRule="auto"/>
              <w:jc w:val="center"/>
              <w:rPr>
                <w:rFonts w:cs="Times New Roman"/>
                <w:i/>
                <w:sz w:val="26"/>
                <w:szCs w:val="26"/>
              </w:rPr>
            </w:pPr>
            <w:bookmarkStart w:id="0" w:name="_GoBack"/>
            <w:bookmarkEnd w:id="0"/>
            <w:r w:rsidRPr="002778E9">
              <w:rPr>
                <w:rFonts w:cs="Times New Roman"/>
                <w:i/>
                <w:sz w:val="26"/>
                <w:szCs w:val="26"/>
              </w:rPr>
              <w:t xml:space="preserve">Tiên Lãng, ngày </w:t>
            </w:r>
            <w:r w:rsidR="00CE4141">
              <w:rPr>
                <w:rFonts w:cs="Times New Roman"/>
                <w:i/>
                <w:sz w:val="26"/>
                <w:szCs w:val="26"/>
              </w:rPr>
              <w:t>20</w:t>
            </w:r>
            <w:r w:rsidRPr="002778E9">
              <w:rPr>
                <w:rFonts w:cs="Times New Roman"/>
                <w:i/>
                <w:sz w:val="26"/>
                <w:szCs w:val="26"/>
              </w:rPr>
              <w:t xml:space="preserve"> tháng  </w:t>
            </w:r>
            <w:r w:rsidR="002778E9" w:rsidRPr="002778E9">
              <w:rPr>
                <w:rFonts w:cs="Times New Roman"/>
                <w:i/>
                <w:sz w:val="26"/>
                <w:szCs w:val="26"/>
              </w:rPr>
              <w:t>5</w:t>
            </w:r>
            <w:r w:rsidRPr="002778E9">
              <w:rPr>
                <w:rFonts w:cs="Times New Roman"/>
                <w:i/>
                <w:sz w:val="26"/>
                <w:szCs w:val="26"/>
              </w:rPr>
              <w:t xml:space="preserve">  năm 202</w:t>
            </w:r>
            <w:r w:rsidR="00CE4141">
              <w:rPr>
                <w:rFonts w:cs="Times New Roman"/>
                <w:i/>
                <w:sz w:val="26"/>
                <w:szCs w:val="26"/>
              </w:rPr>
              <w:t>3</w:t>
            </w:r>
          </w:p>
        </w:tc>
      </w:tr>
    </w:tbl>
    <w:p w:rsidR="00AD07C4" w:rsidRDefault="00AD07C4" w:rsidP="00F02BA8">
      <w:pPr>
        <w:shd w:val="clear" w:color="auto" w:fill="FFFFFF"/>
        <w:spacing w:after="0" w:line="240" w:lineRule="auto"/>
        <w:ind w:firstLine="720"/>
        <w:jc w:val="center"/>
        <w:rPr>
          <w:rFonts w:eastAsia="Times New Roman" w:cs="Times New Roman"/>
          <w:b/>
          <w:bCs/>
          <w:color w:val="000000"/>
          <w:sz w:val="26"/>
          <w:szCs w:val="26"/>
        </w:rPr>
      </w:pPr>
    </w:p>
    <w:p w:rsidR="00AD07C4" w:rsidRDefault="00AD07C4" w:rsidP="00F02BA8">
      <w:pPr>
        <w:shd w:val="clear" w:color="auto" w:fill="FFFFFF"/>
        <w:spacing w:after="0" w:line="240" w:lineRule="auto"/>
        <w:ind w:firstLine="720"/>
        <w:jc w:val="center"/>
        <w:rPr>
          <w:rFonts w:eastAsia="Times New Roman" w:cs="Times New Roman"/>
          <w:b/>
          <w:bCs/>
          <w:color w:val="000000"/>
          <w:sz w:val="26"/>
          <w:szCs w:val="26"/>
        </w:rPr>
      </w:pPr>
    </w:p>
    <w:p w:rsidR="009F2EE2" w:rsidRPr="009F2EE2" w:rsidRDefault="00963DCF" w:rsidP="00AD07C4">
      <w:pPr>
        <w:shd w:val="clear" w:color="auto" w:fill="FFFFFF"/>
        <w:spacing w:after="0" w:line="312" w:lineRule="auto"/>
        <w:ind w:firstLine="720"/>
        <w:jc w:val="center"/>
        <w:rPr>
          <w:rFonts w:eastAsia="Times New Roman" w:cs="Times New Roman"/>
          <w:color w:val="333333"/>
          <w:szCs w:val="28"/>
        </w:rPr>
      </w:pPr>
      <w:r>
        <w:rPr>
          <w:rFonts w:eastAsia="Times New Roman" w:cs="Times New Roman"/>
          <w:b/>
          <w:bCs/>
          <w:color w:val="000000"/>
          <w:sz w:val="26"/>
          <w:szCs w:val="26"/>
        </w:rPr>
        <w:t>THÔNG BÁO</w:t>
      </w:r>
    </w:p>
    <w:p w:rsidR="009F2EE2" w:rsidRDefault="009F2EE2" w:rsidP="00AD07C4">
      <w:pPr>
        <w:shd w:val="clear" w:color="auto" w:fill="FFFFFF"/>
        <w:spacing w:after="0" w:line="312" w:lineRule="auto"/>
        <w:rPr>
          <w:rFonts w:eastAsia="Times New Roman" w:cs="Times New Roman"/>
          <w:b/>
          <w:bCs/>
          <w:color w:val="000000"/>
          <w:sz w:val="26"/>
          <w:szCs w:val="26"/>
          <w:shd w:val="clear" w:color="auto" w:fill="FFFFFF"/>
        </w:rPr>
      </w:pPr>
      <w:r w:rsidRPr="009F2EE2">
        <w:rPr>
          <w:rFonts w:ascii="Helvetica" w:eastAsia="Times New Roman" w:hAnsi="Helvetica" w:cs="Helvetica"/>
          <w:color w:val="333333"/>
          <w:sz w:val="20"/>
          <w:szCs w:val="20"/>
        </w:rPr>
        <w:t> </w:t>
      </w:r>
      <w:r w:rsidR="00AD07C4">
        <w:rPr>
          <w:rFonts w:ascii="Helvetica" w:eastAsia="Times New Roman" w:hAnsi="Helvetica" w:cs="Helvetica"/>
          <w:color w:val="333333"/>
          <w:sz w:val="20"/>
          <w:szCs w:val="20"/>
        </w:rPr>
        <w:tab/>
      </w:r>
      <w:r w:rsidR="00AD07C4">
        <w:rPr>
          <w:rFonts w:ascii="Helvetica" w:eastAsia="Times New Roman" w:hAnsi="Helvetica" w:cs="Helvetica"/>
          <w:color w:val="333333"/>
          <w:sz w:val="20"/>
          <w:szCs w:val="20"/>
        </w:rPr>
        <w:tab/>
      </w:r>
      <w:r w:rsidR="00AD07C4">
        <w:rPr>
          <w:rFonts w:ascii="Helvetica" w:eastAsia="Times New Roman" w:hAnsi="Helvetica" w:cs="Helvetica"/>
          <w:color w:val="333333"/>
          <w:sz w:val="20"/>
          <w:szCs w:val="20"/>
        </w:rPr>
        <w:tab/>
      </w:r>
      <w:r w:rsidR="00AD07C4">
        <w:rPr>
          <w:rFonts w:ascii="Helvetica" w:eastAsia="Times New Roman" w:hAnsi="Helvetica" w:cs="Helvetica"/>
          <w:color w:val="333333"/>
          <w:sz w:val="20"/>
          <w:szCs w:val="20"/>
        </w:rPr>
        <w:tab/>
      </w:r>
      <w:r w:rsidR="00963DCF">
        <w:rPr>
          <w:rFonts w:eastAsia="Times New Roman" w:cs="Times New Roman"/>
          <w:b/>
          <w:bCs/>
          <w:color w:val="000000"/>
          <w:sz w:val="26"/>
          <w:szCs w:val="26"/>
          <w:shd w:val="clear" w:color="auto" w:fill="FFFFFF"/>
        </w:rPr>
        <w:t xml:space="preserve">DANH MỤC SÁCH GIÁO KHOA LỚP </w:t>
      </w:r>
      <w:r w:rsidR="00CE4141">
        <w:rPr>
          <w:rFonts w:eastAsia="Times New Roman" w:cs="Times New Roman"/>
          <w:b/>
          <w:bCs/>
          <w:color w:val="000000"/>
          <w:sz w:val="26"/>
          <w:szCs w:val="26"/>
          <w:shd w:val="clear" w:color="auto" w:fill="FFFFFF"/>
        </w:rPr>
        <w:t>8</w:t>
      </w:r>
    </w:p>
    <w:p w:rsidR="00963DCF" w:rsidRDefault="00963DCF" w:rsidP="00963DCF">
      <w:pPr>
        <w:shd w:val="clear" w:color="auto" w:fill="FFFFFF"/>
        <w:spacing w:after="0" w:line="312" w:lineRule="auto"/>
        <w:jc w:val="center"/>
        <w:rPr>
          <w:rFonts w:eastAsia="Times New Roman" w:cs="Times New Roman"/>
          <w:b/>
          <w:bCs/>
          <w:color w:val="000000"/>
          <w:sz w:val="26"/>
          <w:szCs w:val="26"/>
          <w:shd w:val="clear" w:color="auto" w:fill="FFFFFF"/>
        </w:rPr>
      </w:pPr>
      <w:r>
        <w:rPr>
          <w:rFonts w:eastAsia="Times New Roman" w:cs="Times New Roman"/>
          <w:b/>
          <w:bCs/>
          <w:color w:val="000000"/>
          <w:sz w:val="26"/>
          <w:szCs w:val="26"/>
          <w:shd w:val="clear" w:color="auto" w:fill="FFFFFF"/>
        </w:rPr>
        <w:t>ĐƯỢC PHÊ DUYỆT SỬ DỤNG Ở TRƯỜNG THCS THỊ TRẤN TIÊN LÃNG</w:t>
      </w:r>
    </w:p>
    <w:p w:rsidR="00963DCF" w:rsidRDefault="00963DCF" w:rsidP="00963DCF">
      <w:pPr>
        <w:shd w:val="clear" w:color="auto" w:fill="FFFFFF"/>
        <w:spacing w:after="0" w:line="312" w:lineRule="auto"/>
        <w:jc w:val="center"/>
        <w:rPr>
          <w:rFonts w:eastAsia="Times New Roman" w:cs="Times New Roman"/>
          <w:b/>
          <w:bCs/>
          <w:color w:val="000000"/>
          <w:sz w:val="26"/>
          <w:szCs w:val="26"/>
          <w:shd w:val="clear" w:color="auto" w:fill="FFFFFF"/>
        </w:rPr>
      </w:pPr>
      <w:r>
        <w:rPr>
          <w:rFonts w:ascii="Helvetica" w:eastAsia="Times New Roman" w:hAnsi="Helvetica" w:cs="Helvetica"/>
          <w:noProof/>
          <w:color w:val="333333"/>
          <w:sz w:val="20"/>
          <w:szCs w:val="20"/>
          <w:lang w:val="vi-VN" w:eastAsia="vi-VN"/>
        </w:rPr>
        <mc:AlternateContent>
          <mc:Choice Requires="wps">
            <w:drawing>
              <wp:anchor distT="0" distB="0" distL="114300" distR="114300" simplePos="0" relativeHeight="251658240" behindDoc="0" locked="0" layoutInCell="1" allowOverlap="1" wp14:anchorId="2EB13CC3" wp14:editId="6074CECB">
                <wp:simplePos x="0" y="0"/>
                <wp:positionH relativeFrom="column">
                  <wp:posOffset>2427703</wp:posOffset>
                </wp:positionH>
                <wp:positionV relativeFrom="paragraph">
                  <wp:posOffset>216535</wp:posOffset>
                </wp:positionV>
                <wp:extent cx="1181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1A47B"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1.15pt,17.05pt" to="28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" strokecolor="black [3040]"/>
            </w:pict>
          </mc:Fallback>
        </mc:AlternateContent>
      </w:r>
      <w:r>
        <w:rPr>
          <w:rFonts w:eastAsia="Times New Roman" w:cs="Times New Roman"/>
          <w:b/>
          <w:bCs/>
          <w:color w:val="000000"/>
          <w:sz w:val="26"/>
          <w:szCs w:val="26"/>
          <w:shd w:val="clear" w:color="auto" w:fill="FFFFFF"/>
        </w:rPr>
        <w:t>NĂM HỌC 202</w:t>
      </w:r>
      <w:r w:rsidR="00CE4141">
        <w:rPr>
          <w:rFonts w:eastAsia="Times New Roman" w:cs="Times New Roman"/>
          <w:b/>
          <w:bCs/>
          <w:color w:val="000000"/>
          <w:sz w:val="26"/>
          <w:szCs w:val="26"/>
          <w:shd w:val="clear" w:color="auto" w:fill="FFFFFF"/>
        </w:rPr>
        <w:t>3</w:t>
      </w:r>
      <w:r>
        <w:rPr>
          <w:rFonts w:eastAsia="Times New Roman" w:cs="Times New Roman"/>
          <w:b/>
          <w:bCs/>
          <w:color w:val="000000"/>
          <w:sz w:val="26"/>
          <w:szCs w:val="26"/>
          <w:shd w:val="clear" w:color="auto" w:fill="FFFFFF"/>
        </w:rPr>
        <w:t xml:space="preserve"> – 202</w:t>
      </w:r>
      <w:r w:rsidR="00CE4141">
        <w:rPr>
          <w:rFonts w:eastAsia="Times New Roman" w:cs="Times New Roman"/>
          <w:b/>
          <w:bCs/>
          <w:color w:val="000000"/>
          <w:sz w:val="26"/>
          <w:szCs w:val="26"/>
          <w:shd w:val="clear" w:color="auto" w:fill="FFFFFF"/>
        </w:rPr>
        <w:t>4</w:t>
      </w:r>
    </w:p>
    <w:p w:rsidR="00963DCF" w:rsidRDefault="00963DCF" w:rsidP="00963DCF">
      <w:pPr>
        <w:shd w:val="clear" w:color="auto" w:fill="FFFFFF"/>
        <w:spacing w:after="0" w:line="312" w:lineRule="auto"/>
        <w:rPr>
          <w:rFonts w:eastAsia="Times New Roman" w:cs="Times New Roman"/>
          <w:b/>
          <w:bCs/>
          <w:color w:val="000000"/>
          <w:sz w:val="26"/>
          <w:szCs w:val="26"/>
          <w:shd w:val="clear" w:color="auto" w:fill="FFFFFF"/>
        </w:rPr>
      </w:pPr>
    </w:p>
    <w:p w:rsidR="00963DCF" w:rsidRPr="00963DCF" w:rsidRDefault="00963DCF" w:rsidP="00963DCF">
      <w:pPr>
        <w:shd w:val="clear" w:color="auto" w:fill="FFFFFF"/>
        <w:spacing w:after="0" w:line="312" w:lineRule="auto"/>
        <w:rPr>
          <w:rFonts w:eastAsia="Times New Roman" w:cs="Times New Roman"/>
          <w:bCs/>
          <w:color w:val="000000"/>
          <w:sz w:val="26"/>
          <w:szCs w:val="26"/>
          <w:shd w:val="clear" w:color="auto" w:fill="FFFFFF"/>
        </w:rPr>
      </w:pPr>
      <w:r>
        <w:rPr>
          <w:rFonts w:eastAsia="Times New Roman" w:cs="Times New Roman"/>
          <w:b/>
          <w:bCs/>
          <w:color w:val="000000"/>
          <w:sz w:val="26"/>
          <w:szCs w:val="26"/>
          <w:shd w:val="clear" w:color="auto" w:fill="FFFFFF"/>
        </w:rPr>
        <w:tab/>
      </w:r>
      <w:r>
        <w:rPr>
          <w:rFonts w:eastAsia="Times New Roman" w:cs="Times New Roman"/>
          <w:b/>
          <w:bCs/>
          <w:color w:val="000000"/>
          <w:sz w:val="26"/>
          <w:szCs w:val="26"/>
          <w:shd w:val="clear" w:color="auto" w:fill="FFFFFF"/>
        </w:rPr>
        <w:tab/>
      </w:r>
      <w:r w:rsidRPr="00963DCF">
        <w:rPr>
          <w:rFonts w:eastAsia="Times New Roman" w:cs="Times New Roman"/>
          <w:bCs/>
          <w:color w:val="000000"/>
          <w:sz w:val="26"/>
          <w:szCs w:val="26"/>
          <w:shd w:val="clear" w:color="auto" w:fill="FFFFFF"/>
        </w:rPr>
        <w:t>Kính gửi:</w:t>
      </w:r>
      <w:r w:rsidRPr="00963DCF">
        <w:rPr>
          <w:rFonts w:eastAsia="Times New Roman" w:cs="Times New Roman"/>
          <w:bCs/>
          <w:color w:val="000000"/>
          <w:sz w:val="26"/>
          <w:szCs w:val="26"/>
          <w:shd w:val="clear" w:color="auto" w:fill="FFFFFF"/>
        </w:rPr>
        <w:tab/>
        <w:t>- Phòng Giáo dục và Đào tạo huyện Tiên Lãng</w:t>
      </w:r>
    </w:p>
    <w:p w:rsidR="00963DCF" w:rsidRPr="00963DCF" w:rsidRDefault="00963DCF" w:rsidP="00963DCF">
      <w:pPr>
        <w:shd w:val="clear" w:color="auto" w:fill="FFFFFF"/>
        <w:spacing w:after="0" w:line="312" w:lineRule="auto"/>
        <w:rPr>
          <w:rFonts w:eastAsia="Times New Roman" w:cs="Times New Roman"/>
          <w:bCs/>
          <w:color w:val="000000"/>
          <w:sz w:val="26"/>
          <w:szCs w:val="26"/>
          <w:shd w:val="clear" w:color="auto" w:fill="FFFFFF"/>
        </w:rPr>
      </w:pP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t>- UBND thị trấn Tiên Lãng</w:t>
      </w:r>
    </w:p>
    <w:p w:rsidR="00963DCF" w:rsidRPr="00963DCF" w:rsidRDefault="00963DCF" w:rsidP="00963DCF">
      <w:pPr>
        <w:shd w:val="clear" w:color="auto" w:fill="FFFFFF"/>
        <w:spacing w:after="0" w:line="312" w:lineRule="auto"/>
        <w:rPr>
          <w:rFonts w:eastAsia="Times New Roman" w:cs="Times New Roman"/>
          <w:bCs/>
          <w:color w:val="000000"/>
          <w:sz w:val="26"/>
          <w:szCs w:val="26"/>
          <w:shd w:val="clear" w:color="auto" w:fill="FFFFFF"/>
        </w:rPr>
      </w:pP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t>- Các trường TH thị trấn TL, Minh Đức</w:t>
      </w:r>
    </w:p>
    <w:p w:rsidR="00963DCF" w:rsidRDefault="00963DCF" w:rsidP="00963DCF">
      <w:pPr>
        <w:shd w:val="clear" w:color="auto" w:fill="FFFFFF"/>
        <w:spacing w:after="0" w:line="312" w:lineRule="auto"/>
        <w:rPr>
          <w:rFonts w:eastAsia="Times New Roman" w:cs="Times New Roman"/>
          <w:bCs/>
          <w:color w:val="000000"/>
          <w:sz w:val="26"/>
          <w:szCs w:val="26"/>
          <w:shd w:val="clear" w:color="auto" w:fill="FFFFFF"/>
        </w:rPr>
      </w:pP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r>
      <w:r w:rsidRPr="00963DCF">
        <w:rPr>
          <w:rFonts w:eastAsia="Times New Roman" w:cs="Times New Roman"/>
          <w:bCs/>
          <w:color w:val="000000"/>
          <w:sz w:val="26"/>
          <w:szCs w:val="26"/>
          <w:shd w:val="clear" w:color="auto" w:fill="FFFFFF"/>
        </w:rPr>
        <w:tab/>
        <w:t xml:space="preserve">- Phụ huynh và học sinh lớp </w:t>
      </w:r>
      <w:r w:rsidR="00CE4141">
        <w:rPr>
          <w:rFonts w:eastAsia="Times New Roman" w:cs="Times New Roman"/>
          <w:bCs/>
          <w:color w:val="000000"/>
          <w:sz w:val="26"/>
          <w:szCs w:val="26"/>
          <w:shd w:val="clear" w:color="auto" w:fill="FFFFFF"/>
        </w:rPr>
        <w:t>8</w:t>
      </w:r>
      <w:r w:rsidRPr="00963DCF">
        <w:rPr>
          <w:rFonts w:eastAsia="Times New Roman" w:cs="Times New Roman"/>
          <w:bCs/>
          <w:color w:val="000000"/>
          <w:sz w:val="26"/>
          <w:szCs w:val="26"/>
          <w:shd w:val="clear" w:color="auto" w:fill="FFFFFF"/>
        </w:rPr>
        <w:t xml:space="preserve"> trường THCS thị trấn Tiên Lãng</w:t>
      </w:r>
    </w:p>
    <w:p w:rsidR="00963DCF" w:rsidRDefault="00963DCF" w:rsidP="00046652">
      <w:pPr>
        <w:shd w:val="clear" w:color="auto" w:fill="FFFFFF"/>
        <w:spacing w:after="0" w:line="288"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ab/>
        <w:t>Căn cứ Quyết định số</w:t>
      </w:r>
      <w:r w:rsidR="00E57EEF">
        <w:rPr>
          <w:rFonts w:eastAsia="Times New Roman" w:cs="Times New Roman"/>
          <w:bCs/>
          <w:color w:val="000000"/>
          <w:sz w:val="26"/>
          <w:szCs w:val="26"/>
          <w:shd w:val="clear" w:color="auto" w:fill="FFFFFF"/>
        </w:rPr>
        <w:t xml:space="preserve"> 12</w:t>
      </w:r>
      <w:r w:rsidR="00CE4141">
        <w:rPr>
          <w:rFonts w:eastAsia="Times New Roman" w:cs="Times New Roman"/>
          <w:bCs/>
          <w:color w:val="000000"/>
          <w:sz w:val="26"/>
          <w:szCs w:val="26"/>
          <w:shd w:val="clear" w:color="auto" w:fill="FFFFFF"/>
        </w:rPr>
        <w:t>41</w:t>
      </w:r>
      <w:r w:rsidR="00E57EEF">
        <w:rPr>
          <w:rFonts w:eastAsia="Times New Roman" w:cs="Times New Roman"/>
          <w:bCs/>
          <w:color w:val="000000"/>
          <w:sz w:val="26"/>
          <w:szCs w:val="26"/>
          <w:shd w:val="clear" w:color="auto" w:fill="FFFFFF"/>
        </w:rPr>
        <w:t xml:space="preserve">/QĐ – UBND ngày </w:t>
      </w:r>
      <w:r w:rsidR="00CE4141">
        <w:rPr>
          <w:rFonts w:eastAsia="Times New Roman" w:cs="Times New Roman"/>
          <w:bCs/>
          <w:color w:val="000000"/>
          <w:sz w:val="26"/>
          <w:szCs w:val="26"/>
          <w:shd w:val="clear" w:color="auto" w:fill="FFFFFF"/>
        </w:rPr>
        <w:t>11</w:t>
      </w:r>
      <w:r w:rsidR="00E57EEF">
        <w:rPr>
          <w:rFonts w:eastAsia="Times New Roman" w:cs="Times New Roman"/>
          <w:bCs/>
          <w:color w:val="000000"/>
          <w:sz w:val="26"/>
          <w:szCs w:val="26"/>
          <w:shd w:val="clear" w:color="auto" w:fill="FFFFFF"/>
        </w:rPr>
        <w:t xml:space="preserve"> tháng 05 năm 202</w:t>
      </w:r>
      <w:r w:rsidR="00CE4141">
        <w:rPr>
          <w:rFonts w:eastAsia="Times New Roman" w:cs="Times New Roman"/>
          <w:bCs/>
          <w:color w:val="000000"/>
          <w:sz w:val="26"/>
          <w:szCs w:val="26"/>
          <w:shd w:val="clear" w:color="auto" w:fill="FFFFFF"/>
        </w:rPr>
        <w:t>3</w:t>
      </w:r>
      <w:r w:rsidR="00E57EEF">
        <w:rPr>
          <w:rFonts w:eastAsia="Times New Roman" w:cs="Times New Roman"/>
          <w:bCs/>
          <w:color w:val="000000"/>
          <w:sz w:val="26"/>
          <w:szCs w:val="26"/>
          <w:shd w:val="clear" w:color="auto" w:fill="FFFFFF"/>
        </w:rPr>
        <w:t xml:space="preserve"> của Ủy ban nhân dân thành phố Hải Phòng về Phê duyệt sách giáo khoa lớp </w:t>
      </w:r>
      <w:r w:rsidR="00CE4141">
        <w:rPr>
          <w:rFonts w:eastAsia="Times New Roman" w:cs="Times New Roman"/>
          <w:bCs/>
          <w:color w:val="000000"/>
          <w:sz w:val="26"/>
          <w:szCs w:val="26"/>
          <w:shd w:val="clear" w:color="auto" w:fill="FFFFFF"/>
        </w:rPr>
        <w:t>3</w:t>
      </w:r>
      <w:r w:rsidR="00E57EEF">
        <w:rPr>
          <w:rFonts w:eastAsia="Times New Roman" w:cs="Times New Roman"/>
          <w:bCs/>
          <w:color w:val="000000"/>
          <w:sz w:val="26"/>
          <w:szCs w:val="26"/>
          <w:shd w:val="clear" w:color="auto" w:fill="FFFFFF"/>
        </w:rPr>
        <w:t xml:space="preserve">( bổ sung), lớp </w:t>
      </w:r>
      <w:r w:rsidR="00CE4141">
        <w:rPr>
          <w:rFonts w:eastAsia="Times New Roman" w:cs="Times New Roman"/>
          <w:bCs/>
          <w:color w:val="000000"/>
          <w:sz w:val="26"/>
          <w:szCs w:val="26"/>
          <w:shd w:val="clear" w:color="auto" w:fill="FFFFFF"/>
        </w:rPr>
        <w:t>4</w:t>
      </w:r>
      <w:r w:rsidR="00E57EEF">
        <w:rPr>
          <w:rFonts w:eastAsia="Times New Roman" w:cs="Times New Roman"/>
          <w:bCs/>
          <w:color w:val="000000"/>
          <w:sz w:val="26"/>
          <w:szCs w:val="26"/>
          <w:shd w:val="clear" w:color="auto" w:fill="FFFFFF"/>
        </w:rPr>
        <w:t xml:space="preserve">, lớp </w:t>
      </w:r>
      <w:r w:rsidR="00CE4141">
        <w:rPr>
          <w:rFonts w:eastAsia="Times New Roman" w:cs="Times New Roman"/>
          <w:bCs/>
          <w:color w:val="000000"/>
          <w:sz w:val="26"/>
          <w:szCs w:val="26"/>
          <w:shd w:val="clear" w:color="auto" w:fill="FFFFFF"/>
        </w:rPr>
        <w:t>8</w:t>
      </w:r>
      <w:r w:rsidR="00E57EEF">
        <w:rPr>
          <w:rFonts w:eastAsia="Times New Roman" w:cs="Times New Roman"/>
          <w:bCs/>
          <w:color w:val="000000"/>
          <w:sz w:val="26"/>
          <w:szCs w:val="26"/>
          <w:shd w:val="clear" w:color="auto" w:fill="FFFFFF"/>
        </w:rPr>
        <w:t xml:space="preserve"> và lớp 10</w:t>
      </w:r>
      <w:r w:rsidR="00CE4141">
        <w:rPr>
          <w:rFonts w:eastAsia="Times New Roman" w:cs="Times New Roman"/>
          <w:bCs/>
          <w:color w:val="000000"/>
          <w:sz w:val="26"/>
          <w:szCs w:val="26"/>
          <w:shd w:val="clear" w:color="auto" w:fill="FFFFFF"/>
        </w:rPr>
        <w:t>( bổ sung), lớp 11</w:t>
      </w:r>
      <w:r w:rsidR="00E57EEF">
        <w:rPr>
          <w:rFonts w:eastAsia="Times New Roman" w:cs="Times New Roman"/>
          <w:bCs/>
          <w:color w:val="000000"/>
          <w:sz w:val="26"/>
          <w:szCs w:val="26"/>
          <w:shd w:val="clear" w:color="auto" w:fill="FFFFFF"/>
        </w:rPr>
        <w:t xml:space="preserve"> sử dụng trong cơ sở giáo dục phổ thông trên địa bàn thành phố Hải Phòng;</w:t>
      </w:r>
    </w:p>
    <w:p w:rsidR="00E57EEF" w:rsidRDefault="00E57EEF" w:rsidP="00046652">
      <w:pPr>
        <w:shd w:val="clear" w:color="auto" w:fill="FFFFFF"/>
        <w:spacing w:after="0" w:line="288"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ab/>
        <w:t>Trường THCS thị trấn Tiên Lãng</w:t>
      </w:r>
      <w:r w:rsidR="00AC66E2">
        <w:rPr>
          <w:rFonts w:eastAsia="Times New Roman" w:cs="Times New Roman"/>
          <w:bCs/>
          <w:color w:val="000000"/>
          <w:sz w:val="26"/>
          <w:szCs w:val="26"/>
          <w:shd w:val="clear" w:color="auto" w:fill="FFFFFF"/>
        </w:rPr>
        <w:t xml:space="preserve"> thông báo sách giáo khoa lớp </w:t>
      </w:r>
      <w:r w:rsidR="00CE4141">
        <w:rPr>
          <w:rFonts w:eastAsia="Times New Roman" w:cs="Times New Roman"/>
          <w:bCs/>
          <w:color w:val="000000"/>
          <w:sz w:val="26"/>
          <w:szCs w:val="26"/>
          <w:shd w:val="clear" w:color="auto" w:fill="FFFFFF"/>
        </w:rPr>
        <w:t>8</w:t>
      </w:r>
      <w:r w:rsidR="00AC66E2">
        <w:rPr>
          <w:rFonts w:eastAsia="Times New Roman" w:cs="Times New Roman"/>
          <w:bCs/>
          <w:color w:val="000000"/>
          <w:sz w:val="26"/>
          <w:szCs w:val="26"/>
          <w:shd w:val="clear" w:color="auto" w:fill="FFFFFF"/>
        </w:rPr>
        <w:t xml:space="preserve"> được phê duyệt sử dụng trong nhà trường năm học 202</w:t>
      </w:r>
      <w:r w:rsidR="00CE4141">
        <w:rPr>
          <w:rFonts w:eastAsia="Times New Roman" w:cs="Times New Roman"/>
          <w:bCs/>
          <w:color w:val="000000"/>
          <w:sz w:val="26"/>
          <w:szCs w:val="26"/>
          <w:shd w:val="clear" w:color="auto" w:fill="FFFFFF"/>
        </w:rPr>
        <w:t>3</w:t>
      </w:r>
      <w:r w:rsidR="00AC66E2">
        <w:rPr>
          <w:rFonts w:eastAsia="Times New Roman" w:cs="Times New Roman"/>
          <w:bCs/>
          <w:color w:val="000000"/>
          <w:sz w:val="26"/>
          <w:szCs w:val="26"/>
          <w:shd w:val="clear" w:color="auto" w:fill="FFFFFF"/>
        </w:rPr>
        <w:t xml:space="preserve"> – 202</w:t>
      </w:r>
      <w:r w:rsidR="00CE4141">
        <w:rPr>
          <w:rFonts w:eastAsia="Times New Roman" w:cs="Times New Roman"/>
          <w:bCs/>
          <w:color w:val="000000"/>
          <w:sz w:val="26"/>
          <w:szCs w:val="26"/>
          <w:shd w:val="clear" w:color="auto" w:fill="FFFFFF"/>
        </w:rPr>
        <w:t>4</w:t>
      </w:r>
      <w:r w:rsidR="00AC66E2">
        <w:rPr>
          <w:rFonts w:eastAsia="Times New Roman" w:cs="Times New Roman"/>
          <w:bCs/>
          <w:color w:val="000000"/>
          <w:sz w:val="26"/>
          <w:szCs w:val="26"/>
          <w:shd w:val="clear" w:color="auto" w:fill="FFFFFF"/>
        </w:rPr>
        <w:t xml:space="preserve"> như sau:</w:t>
      </w:r>
    </w:p>
    <w:tbl>
      <w:tblPr>
        <w:tblStyle w:val="TableGrid"/>
        <w:tblW w:w="10773" w:type="dxa"/>
        <w:tblInd w:w="-572" w:type="dxa"/>
        <w:tblLook w:val="04A0" w:firstRow="1" w:lastRow="0" w:firstColumn="1" w:lastColumn="0" w:noHBand="0" w:noVBand="1"/>
      </w:tblPr>
      <w:tblGrid>
        <w:gridCol w:w="708"/>
        <w:gridCol w:w="1589"/>
        <w:gridCol w:w="1531"/>
        <w:gridCol w:w="5386"/>
        <w:gridCol w:w="1559"/>
      </w:tblGrid>
      <w:tr w:rsidR="00F51748" w:rsidTr="00F51748">
        <w:tc>
          <w:tcPr>
            <w:tcW w:w="708"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STT</w:t>
            </w:r>
          </w:p>
        </w:tc>
        <w:tc>
          <w:tcPr>
            <w:tcW w:w="1589"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Môn/HĐGD</w:t>
            </w:r>
          </w:p>
        </w:tc>
        <w:tc>
          <w:tcPr>
            <w:tcW w:w="1531"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Tên bộ sách</w:t>
            </w:r>
          </w:p>
        </w:tc>
        <w:tc>
          <w:tcPr>
            <w:tcW w:w="5386"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Nhóm tác giả</w:t>
            </w:r>
          </w:p>
        </w:tc>
        <w:tc>
          <w:tcPr>
            <w:tcW w:w="1559" w:type="dxa"/>
          </w:tcPr>
          <w:p w:rsidR="00F51748" w:rsidRPr="00F51748" w:rsidRDefault="00F51748" w:rsidP="00F51748">
            <w:pPr>
              <w:spacing w:line="312" w:lineRule="auto"/>
              <w:jc w:val="center"/>
              <w:rPr>
                <w:rFonts w:eastAsia="Times New Roman" w:cs="Times New Roman"/>
                <w:b/>
                <w:bCs/>
                <w:color w:val="000000"/>
                <w:sz w:val="26"/>
                <w:szCs w:val="26"/>
                <w:shd w:val="clear" w:color="auto" w:fill="FFFFFF"/>
              </w:rPr>
            </w:pPr>
            <w:r w:rsidRPr="00F51748">
              <w:rPr>
                <w:rFonts w:eastAsia="Times New Roman" w:cs="Times New Roman"/>
                <w:b/>
                <w:bCs/>
                <w:color w:val="000000"/>
                <w:sz w:val="26"/>
                <w:szCs w:val="26"/>
                <w:shd w:val="clear" w:color="auto" w:fill="FFFFFF"/>
              </w:rPr>
              <w:t>Nhà xuất bản</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1</w:t>
            </w:r>
          </w:p>
        </w:tc>
        <w:tc>
          <w:tcPr>
            <w:tcW w:w="1589" w:type="dxa"/>
            <w:vAlign w:val="center"/>
          </w:tcPr>
          <w:p w:rsidR="00CE4141" w:rsidRPr="00282C8C" w:rsidRDefault="00CE4141" w:rsidP="00CE4141">
            <w:pPr>
              <w:spacing w:line="312" w:lineRule="auto"/>
              <w:rPr>
                <w:szCs w:val="28"/>
              </w:rPr>
            </w:pPr>
            <w:r w:rsidRPr="00282C8C">
              <w:rPr>
                <w:rStyle w:val="Strong"/>
                <w:szCs w:val="28"/>
                <w:bdr w:val="none" w:sz="0" w:space="0" w:color="auto" w:frame="1"/>
                <w:shd w:val="clear" w:color="auto" w:fill="FFFFFF"/>
              </w:rPr>
              <w:t>Ngữ văn 8, tập 1, 2</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Bùi Mạnh Hùng (Tổng Chủ biên), Nguyễn Thị Ngân Hoa, Đặng Lưu( đồng chủ biên), Phan Huy Dũng, Nguyễn Thị Mai Liên, Lê Thị Minh Nguyệt, Nguyễn Thị Minh Thương</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2</w:t>
            </w:r>
          </w:p>
        </w:tc>
        <w:tc>
          <w:tcPr>
            <w:tcW w:w="1589" w:type="dxa"/>
          </w:tcPr>
          <w:p w:rsidR="00CE4141" w:rsidRPr="00282C8C" w:rsidRDefault="00CE4141" w:rsidP="00CE4141">
            <w:pPr>
              <w:spacing w:line="312" w:lineRule="auto"/>
              <w:rPr>
                <w:szCs w:val="28"/>
              </w:rPr>
            </w:pPr>
            <w:r w:rsidRPr="00282C8C">
              <w:rPr>
                <w:b/>
                <w:bCs/>
                <w:szCs w:val="28"/>
              </w:rPr>
              <w:t>Tiếng Anh 8 Global Succeess</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Hoàng Văn Vân( Tổng chủ biên), Lương Quỳnh Trang   (Chủ biên), Nguyễn Thị Chi, Lê Kim Dung, Phan Chí Nguyễn, Nguyễn Thụy Phương Lan, Trần Thị Hiếu Thủy</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lastRenderedPageBreak/>
              <w:t>3</w:t>
            </w:r>
          </w:p>
        </w:tc>
        <w:tc>
          <w:tcPr>
            <w:tcW w:w="1589" w:type="dxa"/>
            <w:vAlign w:val="center"/>
          </w:tcPr>
          <w:p w:rsidR="00CE4141" w:rsidRPr="00282C8C" w:rsidRDefault="00CE4141" w:rsidP="00CE4141">
            <w:pPr>
              <w:spacing w:line="312" w:lineRule="auto"/>
              <w:rPr>
                <w:szCs w:val="28"/>
              </w:rPr>
            </w:pPr>
            <w:r w:rsidRPr="00282C8C">
              <w:rPr>
                <w:b/>
                <w:bCs/>
                <w:szCs w:val="28"/>
              </w:rPr>
              <w:t xml:space="preserve">Lich sử và Địa lý 8 </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Vũ Minh Giang( Tổng chủ biên xuyên suốt phần Lịch sử1), Nghiêm Đình Vỳ( Tổng chủ biên cấp THCS phần Lịch sử), Trịnh Đình Tùng( Chủ biên phần Lich Sử), Nguyễn Ngọc Cơ, Đào Tuấn Thành, Hoàng Thanh Tú, Đào Ngọc Hùng( Tổng chủ biên kiêm chủ biên phần Địa lý), Bùi Thị Thanh Dung, Phạm Thị Thu Phương, Phí Công Việt</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4</w:t>
            </w:r>
          </w:p>
        </w:tc>
        <w:tc>
          <w:tcPr>
            <w:tcW w:w="1589" w:type="dxa"/>
            <w:vAlign w:val="center"/>
          </w:tcPr>
          <w:p w:rsidR="00CE4141" w:rsidRPr="00282C8C" w:rsidRDefault="00CE4141" w:rsidP="00CE4141">
            <w:pPr>
              <w:spacing w:line="312" w:lineRule="auto"/>
              <w:rPr>
                <w:szCs w:val="28"/>
              </w:rPr>
            </w:pPr>
            <w:r w:rsidRPr="00282C8C">
              <w:rPr>
                <w:rStyle w:val="Strong"/>
                <w:szCs w:val="28"/>
                <w:bdr w:val="none" w:sz="0" w:space="0" w:color="auto" w:frame="1"/>
                <w:shd w:val="clear" w:color="auto" w:fill="FFFFFF"/>
              </w:rPr>
              <w:t>GDCD 8</w:t>
            </w:r>
            <w:r w:rsidRPr="00282C8C">
              <w:rPr>
                <w:szCs w:val="28"/>
              </w:rPr>
              <w:t xml:space="preserve"> </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Nguyễn Thị Toan( Tổng chủ biên), Trần Thị Mai Phương( Chủ biên), Nguyễn Hà Anh, Nguyễn Thị Hoàng Anh, Nguyễn Thị Thọ</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5</w:t>
            </w:r>
          </w:p>
        </w:tc>
        <w:tc>
          <w:tcPr>
            <w:tcW w:w="1589" w:type="dxa"/>
            <w:vAlign w:val="center"/>
          </w:tcPr>
          <w:p w:rsidR="00CE4141" w:rsidRPr="00282C8C" w:rsidRDefault="00CE4141" w:rsidP="00CE4141">
            <w:pPr>
              <w:spacing w:line="312" w:lineRule="auto"/>
              <w:rPr>
                <w:rStyle w:val="Strong"/>
                <w:szCs w:val="28"/>
                <w:bdr w:val="none" w:sz="0" w:space="0" w:color="auto" w:frame="1"/>
                <w:shd w:val="clear" w:color="auto" w:fill="FFFFFF"/>
              </w:rPr>
            </w:pPr>
            <w:r w:rsidRPr="00282C8C">
              <w:rPr>
                <w:rStyle w:val="Strong"/>
                <w:szCs w:val="28"/>
                <w:bdr w:val="none" w:sz="0" w:space="0" w:color="auto" w:frame="1"/>
                <w:shd w:val="clear" w:color="auto" w:fill="FFFFFF"/>
              </w:rPr>
              <w:t xml:space="preserve">Âm nhạc 8 </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Global Sucssess</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Hoàng Long( Tổng chủ biên), Vũ Mai Lan( Chủ biên), Bùi Minh Hoa, Trần Bảo Lân, Đặng Khánh Nhật, Nguyễn Thị Thanh Vân</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6</w:t>
            </w:r>
          </w:p>
        </w:tc>
        <w:tc>
          <w:tcPr>
            <w:tcW w:w="1589" w:type="dxa"/>
            <w:vAlign w:val="center"/>
          </w:tcPr>
          <w:p w:rsidR="00CE4141" w:rsidRPr="00282C8C" w:rsidRDefault="00CE4141" w:rsidP="00CE4141">
            <w:pPr>
              <w:spacing w:line="312" w:lineRule="auto"/>
              <w:rPr>
                <w:rStyle w:val="Strong"/>
                <w:szCs w:val="28"/>
                <w:bdr w:val="none" w:sz="0" w:space="0" w:color="auto" w:frame="1"/>
                <w:shd w:val="clear" w:color="auto" w:fill="FFFFFF"/>
              </w:rPr>
            </w:pPr>
            <w:r w:rsidRPr="00282C8C">
              <w:rPr>
                <w:rStyle w:val="Strong"/>
                <w:szCs w:val="28"/>
                <w:bdr w:val="none" w:sz="0" w:space="0" w:color="auto" w:frame="1"/>
                <w:shd w:val="clear" w:color="auto" w:fill="FFFFFF"/>
              </w:rPr>
              <w:t xml:space="preserve">Mỹ thuật 8 </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Đinh gia Lê( Tổng chủ biên), Đoàn Thị Mỹ Hương( Chủ biên), Phạm Duy Anh, Trương Triều Dương</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7</w:t>
            </w:r>
          </w:p>
        </w:tc>
        <w:tc>
          <w:tcPr>
            <w:tcW w:w="1589" w:type="dxa"/>
            <w:vAlign w:val="center"/>
          </w:tcPr>
          <w:p w:rsidR="00CE4141" w:rsidRPr="00282C8C" w:rsidRDefault="00CE4141" w:rsidP="00CE4141">
            <w:pPr>
              <w:spacing w:line="312" w:lineRule="auto"/>
              <w:rPr>
                <w:szCs w:val="28"/>
              </w:rPr>
            </w:pPr>
            <w:r w:rsidRPr="00282C8C">
              <w:rPr>
                <w:rStyle w:val="Strong"/>
                <w:szCs w:val="28"/>
                <w:bdr w:val="none" w:sz="0" w:space="0" w:color="auto" w:frame="1"/>
                <w:shd w:val="clear" w:color="auto" w:fill="FFFFFF"/>
              </w:rPr>
              <w:t>Toán 8</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Hà Huy Khoái (Tổng Chủ biên), Nguyễn Huy Đoan (Chủ biên), Nguyễn Cao Cường, Trần Mạnh Cường, Doãn Minh Cường, Sĩ Đức Quang, Lưu Bá Thắng</w:t>
            </w:r>
          </w:p>
        </w:tc>
        <w:tc>
          <w:tcPr>
            <w:tcW w:w="1559" w:type="dxa"/>
            <w:shd w:val="clear" w:color="auto" w:fill="auto"/>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8</w:t>
            </w:r>
          </w:p>
        </w:tc>
        <w:tc>
          <w:tcPr>
            <w:tcW w:w="1589" w:type="dxa"/>
            <w:vAlign w:val="center"/>
          </w:tcPr>
          <w:p w:rsidR="00CE4141" w:rsidRPr="00282C8C" w:rsidRDefault="00CE4141" w:rsidP="00CE4141">
            <w:pPr>
              <w:spacing w:line="312" w:lineRule="auto"/>
              <w:rPr>
                <w:szCs w:val="28"/>
              </w:rPr>
            </w:pPr>
            <w:r w:rsidRPr="00282C8C">
              <w:rPr>
                <w:rStyle w:val="Strong"/>
                <w:szCs w:val="28"/>
                <w:bdr w:val="none" w:sz="0" w:space="0" w:color="auto" w:frame="1"/>
                <w:shd w:val="clear" w:color="auto" w:fill="FFFFFF"/>
              </w:rPr>
              <w:t xml:space="preserve">Khoa học tự nhiên 8 </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Vũ Văn Hùng (Tổng chủ biên), Đinh Đoàn Long, Lê Kim Long, Bùi Gia Thịnh (đồng Chủ biên), Nguyễn Hữu Chung, Nguyễn Thu Hà, Bùi Thị Việt Hà, Nguyễn Đức Hiệp, Trần Thị Thanh Huyền, Lê Trọng Huyền, Vũ Trọng Rỹ, Nguyễn Văn Vịnh</w:t>
            </w:r>
          </w:p>
        </w:tc>
        <w:tc>
          <w:tcPr>
            <w:tcW w:w="1559" w:type="dxa"/>
            <w:shd w:val="clear" w:color="auto" w:fill="auto"/>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lastRenderedPageBreak/>
              <w:t>9</w:t>
            </w:r>
          </w:p>
        </w:tc>
        <w:tc>
          <w:tcPr>
            <w:tcW w:w="1589" w:type="dxa"/>
            <w:vAlign w:val="center"/>
          </w:tcPr>
          <w:p w:rsidR="00CE4141" w:rsidRPr="00282C8C" w:rsidRDefault="00CE4141" w:rsidP="00CE4141">
            <w:pPr>
              <w:spacing w:line="312" w:lineRule="auto"/>
              <w:rPr>
                <w:szCs w:val="28"/>
              </w:rPr>
            </w:pPr>
            <w:r w:rsidRPr="00282C8C">
              <w:rPr>
                <w:b/>
                <w:bCs/>
                <w:szCs w:val="28"/>
              </w:rPr>
              <w:t xml:space="preserve">Tin học 8 </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Nguyễn Chí Công ( Tổng Chủ biên), Hà Đặng Cao Tùng ( Chủ biên), Phan Anh, Nguyễn Hải Châu, Hoàng Thị Mai, Nguyễn Thị Hoài Nam</w:t>
            </w:r>
          </w:p>
        </w:tc>
        <w:tc>
          <w:tcPr>
            <w:tcW w:w="1559" w:type="dxa"/>
            <w:shd w:val="clear" w:color="auto" w:fill="auto"/>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10</w:t>
            </w:r>
          </w:p>
        </w:tc>
        <w:tc>
          <w:tcPr>
            <w:tcW w:w="1589" w:type="dxa"/>
            <w:vAlign w:val="center"/>
          </w:tcPr>
          <w:p w:rsidR="00CE4141" w:rsidRPr="00282C8C" w:rsidRDefault="00CE4141" w:rsidP="00CE4141">
            <w:pPr>
              <w:spacing w:line="312" w:lineRule="auto"/>
              <w:rPr>
                <w:szCs w:val="28"/>
              </w:rPr>
            </w:pPr>
            <w:r w:rsidRPr="00282C8C">
              <w:rPr>
                <w:b/>
                <w:bCs/>
                <w:szCs w:val="28"/>
              </w:rPr>
              <w:t xml:space="preserve">Công nghệ 8 </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Lê Huy Hoàng (Tổng chủ biên kiêm Chủ biên), Đặng Văn Nghĩa( Chủ biên), Đặng Thị Thu Hà, Nguyễn hồng Sơn, Phạm Văn Sơn, Nguyễn Thanh Trịnh, Vũ Thị Ngọc Thúy</w:t>
            </w:r>
          </w:p>
        </w:tc>
        <w:tc>
          <w:tcPr>
            <w:tcW w:w="1559" w:type="dxa"/>
            <w:shd w:val="clear" w:color="auto" w:fill="auto"/>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11</w:t>
            </w:r>
          </w:p>
        </w:tc>
        <w:tc>
          <w:tcPr>
            <w:tcW w:w="1589" w:type="dxa"/>
            <w:vAlign w:val="center"/>
          </w:tcPr>
          <w:p w:rsidR="00CE4141" w:rsidRPr="00282C8C" w:rsidRDefault="00CE4141" w:rsidP="00CE4141">
            <w:pPr>
              <w:spacing w:line="312" w:lineRule="auto"/>
              <w:rPr>
                <w:szCs w:val="28"/>
              </w:rPr>
            </w:pPr>
            <w:r w:rsidRPr="00282C8C">
              <w:rPr>
                <w:rStyle w:val="Strong"/>
                <w:szCs w:val="28"/>
                <w:bdr w:val="none" w:sz="0" w:space="0" w:color="auto" w:frame="1"/>
                <w:shd w:val="clear" w:color="auto" w:fill="FFFFFF"/>
              </w:rPr>
              <w:t>GDTC 8</w:t>
            </w:r>
            <w:r w:rsidRPr="00282C8C">
              <w:rPr>
                <w:szCs w:val="28"/>
              </w:rPr>
              <w:t xml:space="preserve"> </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 xml:space="preserve">Nguyễn Duy Quyết (Tổng Chủ biên), Hồ Đắc Sơn ( Chủ biên), Vũ Tuấn Anh, Nguyễn Xuân Đoàn, Nguyễn Thị Hà, Lê Trường Sơn Chấn Hải, Trần Mạnh hùng, Nguyễn Thành Trung </w:t>
            </w:r>
          </w:p>
        </w:tc>
        <w:tc>
          <w:tcPr>
            <w:tcW w:w="1559" w:type="dxa"/>
            <w:shd w:val="clear" w:color="auto" w:fill="auto"/>
            <w:vAlign w:val="center"/>
          </w:tcPr>
          <w:p w:rsidR="00CE4141" w:rsidRPr="00282C8C" w:rsidRDefault="00CE4141" w:rsidP="00CE4141">
            <w:pPr>
              <w:spacing w:line="312" w:lineRule="auto"/>
              <w:rPr>
                <w:szCs w:val="28"/>
              </w:rPr>
            </w:pPr>
            <w:r w:rsidRPr="00282C8C">
              <w:rPr>
                <w:szCs w:val="28"/>
              </w:rPr>
              <w:t>Nhà xuất bản Giáo dục Việt Nam</w:t>
            </w:r>
          </w:p>
        </w:tc>
      </w:tr>
      <w:tr w:rsidR="00CE4141" w:rsidTr="00810CA9">
        <w:tc>
          <w:tcPr>
            <w:tcW w:w="708"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12</w:t>
            </w:r>
          </w:p>
        </w:tc>
        <w:tc>
          <w:tcPr>
            <w:tcW w:w="1589" w:type="dxa"/>
            <w:vAlign w:val="center"/>
          </w:tcPr>
          <w:p w:rsidR="00CE4141" w:rsidRPr="00282C8C" w:rsidRDefault="00CE4141" w:rsidP="00CE4141">
            <w:pPr>
              <w:spacing w:line="312" w:lineRule="auto"/>
              <w:rPr>
                <w:rStyle w:val="Strong"/>
                <w:szCs w:val="28"/>
                <w:bdr w:val="none" w:sz="0" w:space="0" w:color="auto" w:frame="1"/>
                <w:shd w:val="clear" w:color="auto" w:fill="FFFFFF"/>
              </w:rPr>
            </w:pPr>
            <w:r w:rsidRPr="00282C8C">
              <w:rPr>
                <w:rStyle w:val="Strong"/>
                <w:szCs w:val="28"/>
                <w:bdr w:val="none" w:sz="0" w:space="0" w:color="auto" w:frame="1"/>
                <w:shd w:val="clear" w:color="auto" w:fill="FFFFFF"/>
              </w:rPr>
              <w:t xml:space="preserve">HĐTN, HN </w:t>
            </w:r>
          </w:p>
        </w:tc>
        <w:tc>
          <w:tcPr>
            <w:tcW w:w="1531" w:type="dxa"/>
          </w:tcPr>
          <w:p w:rsidR="00CE4141" w:rsidRDefault="00CE4141" w:rsidP="00CE4141">
            <w:pPr>
              <w:spacing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Kết nối tri thức với cuộc sống</w:t>
            </w:r>
          </w:p>
        </w:tc>
        <w:tc>
          <w:tcPr>
            <w:tcW w:w="5386" w:type="dxa"/>
            <w:tcBorders>
              <w:top w:val="outset" w:sz="6" w:space="0" w:color="auto"/>
              <w:left w:val="outset" w:sz="6" w:space="0" w:color="auto"/>
              <w:bottom w:val="outset" w:sz="6" w:space="0" w:color="auto"/>
              <w:right w:val="outset" w:sz="6" w:space="0" w:color="auto"/>
            </w:tcBorders>
            <w:shd w:val="clear" w:color="auto" w:fill="FFFFFF"/>
            <w:vAlign w:val="center"/>
          </w:tcPr>
          <w:p w:rsidR="00CE4141" w:rsidRPr="00282C8C" w:rsidRDefault="00CE4141" w:rsidP="00CE4141">
            <w:pPr>
              <w:spacing w:line="312" w:lineRule="auto"/>
              <w:rPr>
                <w:szCs w:val="28"/>
              </w:rPr>
            </w:pPr>
            <w:r w:rsidRPr="00282C8C">
              <w:rPr>
                <w:szCs w:val="28"/>
              </w:rPr>
              <w:t>Lưu Thu Thủy ( Tổng Chủ biên), Trần Thị Thu ( Chủ biên), Nguyễn Thanh Bình, Nguyễn Thu Hương, Nguyễn Thị Việt Nga, Lê Thị Thanh Thủy</w:t>
            </w:r>
          </w:p>
        </w:tc>
        <w:tc>
          <w:tcPr>
            <w:tcW w:w="1559" w:type="dxa"/>
            <w:shd w:val="clear" w:color="auto" w:fill="auto"/>
            <w:vAlign w:val="center"/>
          </w:tcPr>
          <w:p w:rsidR="00CE4141" w:rsidRPr="00282C8C" w:rsidRDefault="00CE4141" w:rsidP="00CE4141">
            <w:pPr>
              <w:spacing w:line="312" w:lineRule="auto"/>
              <w:rPr>
                <w:szCs w:val="28"/>
              </w:rPr>
            </w:pPr>
            <w:r w:rsidRPr="00282C8C">
              <w:rPr>
                <w:szCs w:val="28"/>
              </w:rPr>
              <w:t>Nhà xuất bản Giáo dục Việt Nam</w:t>
            </w:r>
          </w:p>
        </w:tc>
      </w:tr>
    </w:tbl>
    <w:p w:rsidR="00F51748" w:rsidRDefault="009C23BD" w:rsidP="00963DCF">
      <w:pPr>
        <w:shd w:val="clear" w:color="auto" w:fill="FFFFFF"/>
        <w:spacing w:after="0" w:line="312" w:lineRule="auto"/>
        <w:rPr>
          <w:rFonts w:eastAsia="Times New Roman" w:cs="Times New Roman"/>
          <w:bCs/>
          <w:color w:val="000000"/>
          <w:sz w:val="26"/>
          <w:szCs w:val="26"/>
          <w:shd w:val="clear" w:color="auto" w:fill="FFFFFF"/>
        </w:rPr>
      </w:pPr>
      <w:r>
        <w:rPr>
          <w:rFonts w:eastAsia="Times New Roman" w:cs="Times New Roman"/>
          <w:bCs/>
          <w:color w:val="000000"/>
          <w:sz w:val="26"/>
          <w:szCs w:val="26"/>
          <w:shd w:val="clear" w:color="auto" w:fill="FFFFFF"/>
        </w:rPr>
        <w:t xml:space="preserve">- Có 12 danh mục sách giáo khoa lớp </w:t>
      </w:r>
      <w:r w:rsidR="00CE4141">
        <w:rPr>
          <w:rFonts w:eastAsia="Times New Roman" w:cs="Times New Roman"/>
          <w:bCs/>
          <w:color w:val="000000"/>
          <w:sz w:val="26"/>
          <w:szCs w:val="26"/>
          <w:shd w:val="clear" w:color="auto" w:fill="FFFFFF"/>
        </w:rPr>
        <w:t>8</w:t>
      </w:r>
      <w:r>
        <w:rPr>
          <w:rFonts w:eastAsia="Times New Roman" w:cs="Times New Roman"/>
          <w:bCs/>
          <w:color w:val="000000"/>
          <w:sz w:val="26"/>
          <w:szCs w:val="26"/>
          <w:shd w:val="clear" w:color="auto" w:fill="FFFFFF"/>
        </w:rPr>
        <w:t xml:space="preserve"> được phê duyệt sử dụng trong nhà trường năm học 202</w:t>
      </w:r>
      <w:r w:rsidR="00CE4141">
        <w:rPr>
          <w:rFonts w:eastAsia="Times New Roman" w:cs="Times New Roman"/>
          <w:bCs/>
          <w:color w:val="000000"/>
          <w:sz w:val="26"/>
          <w:szCs w:val="26"/>
          <w:shd w:val="clear" w:color="auto" w:fill="FFFFFF"/>
        </w:rPr>
        <w:t>3</w:t>
      </w:r>
      <w:r>
        <w:rPr>
          <w:rFonts w:eastAsia="Times New Roman" w:cs="Times New Roman"/>
          <w:bCs/>
          <w:color w:val="000000"/>
          <w:sz w:val="26"/>
          <w:szCs w:val="26"/>
          <w:shd w:val="clear" w:color="auto" w:fill="FFFFFF"/>
        </w:rPr>
        <w:t xml:space="preserve"> – 202</w:t>
      </w:r>
      <w:r w:rsidR="00CE4141">
        <w:rPr>
          <w:rFonts w:eastAsia="Times New Roman" w:cs="Times New Roman"/>
          <w:bCs/>
          <w:color w:val="000000"/>
          <w:sz w:val="26"/>
          <w:szCs w:val="26"/>
          <w:shd w:val="clear" w:color="auto" w:fill="FFFFFF"/>
        </w:rPr>
        <w:t>4</w:t>
      </w:r>
      <w:r>
        <w:rPr>
          <w:rFonts w:eastAsia="Times New Roman" w:cs="Times New Roman"/>
          <w:bCs/>
          <w:color w:val="000000"/>
          <w:sz w:val="26"/>
          <w:szCs w:val="26"/>
          <w:shd w:val="clear" w:color="auto" w:fill="FFFFFF"/>
        </w:rPr>
        <w:t>.</w:t>
      </w:r>
    </w:p>
    <w:p w:rsidR="00963DCF" w:rsidRPr="009F2EE2" w:rsidRDefault="00963DCF" w:rsidP="00963DCF">
      <w:pPr>
        <w:shd w:val="clear" w:color="auto" w:fill="FFFFFF"/>
        <w:spacing w:after="0" w:line="312" w:lineRule="auto"/>
        <w:rPr>
          <w:rFonts w:ascii="Helvetica" w:eastAsia="Times New Roman" w:hAnsi="Helvetica" w:cs="Helvetica"/>
          <w:color w:val="333333"/>
          <w:sz w:val="20"/>
          <w:szCs w:val="20"/>
        </w:rPr>
      </w:pPr>
      <w:r>
        <w:rPr>
          <w:rFonts w:eastAsia="Times New Roman" w:cs="Times New Roman"/>
          <w:b/>
          <w:bCs/>
          <w:color w:val="000000"/>
          <w:sz w:val="26"/>
          <w:szCs w:val="26"/>
          <w:shd w:val="clear" w:color="auto" w:fill="FFFFFF"/>
        </w:rPr>
        <w:tab/>
      </w:r>
      <w:r>
        <w:rPr>
          <w:rFonts w:eastAsia="Times New Roman" w:cs="Times New Roman"/>
          <w:b/>
          <w:bCs/>
          <w:color w:val="000000"/>
          <w:sz w:val="26"/>
          <w:szCs w:val="26"/>
          <w:shd w:val="clear" w:color="auto" w:fill="FFFFFF"/>
        </w:rPr>
        <w:tab/>
      </w:r>
    </w:p>
    <w:p w:rsidR="00046652" w:rsidRPr="00046652" w:rsidRDefault="00046652" w:rsidP="00046652">
      <w:pPr>
        <w:shd w:val="clear" w:color="auto" w:fill="FFFFFF"/>
        <w:spacing w:after="0" w:line="312" w:lineRule="auto"/>
        <w:rPr>
          <w:rFonts w:eastAsia="Times New Roman" w:cs="Times New Roman"/>
          <w:szCs w:val="28"/>
          <w:lang w:eastAsia="vi-VN"/>
        </w:rPr>
      </w:pPr>
      <w:r w:rsidRPr="00046652">
        <w:rPr>
          <w:rFonts w:eastAsia="Times New Roman" w:cs="Times New Roman"/>
          <w:b/>
          <w:bCs/>
          <w:i/>
          <w:iCs/>
          <w:sz w:val="24"/>
          <w:szCs w:val="24"/>
          <w:shd w:val="clear" w:color="auto" w:fill="FFFFFF"/>
          <w:lang w:eastAsia="vi-VN"/>
        </w:rPr>
        <w:t xml:space="preserve">Nơi nhận:   </w:t>
      </w:r>
      <w:r w:rsidRPr="00046652">
        <w:rPr>
          <w:rFonts w:eastAsia="Times New Roman" w:cs="Times New Roman"/>
          <w:b/>
          <w:bCs/>
          <w:i/>
          <w:iCs/>
          <w:szCs w:val="28"/>
          <w:shd w:val="clear" w:color="auto" w:fill="FFFFFF"/>
          <w:lang w:eastAsia="vi-VN"/>
        </w:rPr>
        <w:t>                                                                                </w:t>
      </w:r>
      <w:r w:rsidRPr="00046652">
        <w:rPr>
          <w:rFonts w:eastAsia="Times New Roman" w:cs="Times New Roman"/>
          <w:b/>
          <w:bCs/>
          <w:szCs w:val="28"/>
          <w:shd w:val="clear" w:color="auto" w:fill="FFFFFF"/>
          <w:lang w:eastAsia="vi-VN"/>
        </w:rPr>
        <w:t>HIỆU TRƯỞNG</w:t>
      </w:r>
    </w:p>
    <w:p w:rsidR="00046652" w:rsidRPr="00CE4141" w:rsidRDefault="00046652" w:rsidP="00CE4141">
      <w:pPr>
        <w:shd w:val="clear" w:color="auto" w:fill="FFFFFF"/>
        <w:tabs>
          <w:tab w:val="left" w:pos="7362"/>
        </w:tabs>
        <w:spacing w:after="0" w:line="312" w:lineRule="auto"/>
        <w:ind w:firstLine="360"/>
        <w:rPr>
          <w:rFonts w:eastAsia="Times New Roman" w:cs="Times New Roman"/>
          <w:b/>
          <w:szCs w:val="28"/>
          <w:lang w:eastAsia="vi-VN"/>
        </w:rPr>
      </w:pPr>
      <w:r w:rsidRPr="00046652">
        <w:rPr>
          <w:rFonts w:eastAsia="Times New Roman" w:cs="Times New Roman"/>
          <w:sz w:val="22"/>
          <w:shd w:val="clear" w:color="auto" w:fill="FFFFFF"/>
          <w:lang w:eastAsia="vi-VN"/>
        </w:rPr>
        <w:t xml:space="preserve">- </w:t>
      </w:r>
      <w:r>
        <w:rPr>
          <w:rFonts w:eastAsia="Times New Roman" w:cs="Times New Roman"/>
          <w:sz w:val="22"/>
          <w:shd w:val="clear" w:color="auto" w:fill="FFFFFF"/>
          <w:lang w:eastAsia="vi-VN"/>
        </w:rPr>
        <w:t>Phòng GD&amp;ĐT;</w:t>
      </w:r>
      <w:r w:rsidR="00CE4141">
        <w:rPr>
          <w:rFonts w:eastAsia="Times New Roman" w:cs="Times New Roman"/>
          <w:sz w:val="22"/>
          <w:shd w:val="clear" w:color="auto" w:fill="FFFFFF"/>
          <w:lang w:eastAsia="vi-VN"/>
        </w:rPr>
        <w:tab/>
      </w:r>
      <w:r w:rsidR="00CE4141" w:rsidRPr="00CE4141">
        <w:rPr>
          <w:rFonts w:eastAsia="Times New Roman" w:cs="Times New Roman"/>
          <w:b/>
          <w:szCs w:val="28"/>
          <w:shd w:val="clear" w:color="auto" w:fill="FFFFFF"/>
          <w:lang w:eastAsia="vi-VN"/>
        </w:rPr>
        <w:t>( Đã ký)</w:t>
      </w:r>
    </w:p>
    <w:p w:rsidR="00046652" w:rsidRPr="00046652" w:rsidRDefault="00046652" w:rsidP="00046652">
      <w:pPr>
        <w:shd w:val="clear" w:color="auto" w:fill="FFFFFF"/>
        <w:spacing w:after="0" w:line="312" w:lineRule="auto"/>
        <w:ind w:firstLine="360"/>
        <w:rPr>
          <w:rFonts w:eastAsia="Times New Roman" w:cs="Times New Roman"/>
          <w:sz w:val="22"/>
          <w:lang w:eastAsia="vi-VN"/>
        </w:rPr>
      </w:pPr>
      <w:r w:rsidRPr="00046652">
        <w:rPr>
          <w:rFonts w:eastAsia="Times New Roman" w:cs="Times New Roman"/>
          <w:sz w:val="22"/>
          <w:shd w:val="clear" w:color="auto" w:fill="FFFFFF"/>
          <w:lang w:eastAsia="vi-VN"/>
        </w:rPr>
        <w:t xml:space="preserve">- </w:t>
      </w:r>
      <w:r>
        <w:rPr>
          <w:rFonts w:eastAsia="Times New Roman" w:cs="Times New Roman"/>
          <w:sz w:val="22"/>
          <w:shd w:val="clear" w:color="auto" w:fill="FFFFFF"/>
          <w:lang w:eastAsia="vi-VN"/>
        </w:rPr>
        <w:t xml:space="preserve">Trường TH </w:t>
      </w:r>
      <w:r w:rsidR="002778E9">
        <w:rPr>
          <w:rFonts w:eastAsia="Times New Roman" w:cs="Times New Roman"/>
          <w:sz w:val="22"/>
          <w:shd w:val="clear" w:color="auto" w:fill="FFFFFF"/>
          <w:lang w:eastAsia="vi-VN"/>
        </w:rPr>
        <w:t>(</w:t>
      </w:r>
      <w:r>
        <w:rPr>
          <w:rFonts w:eastAsia="Times New Roman" w:cs="Times New Roman"/>
          <w:sz w:val="22"/>
          <w:shd w:val="clear" w:color="auto" w:fill="FFFFFF"/>
          <w:lang w:eastAsia="vi-VN"/>
        </w:rPr>
        <w:t>để thông tin</w:t>
      </w:r>
      <w:r w:rsidR="002778E9">
        <w:rPr>
          <w:rFonts w:eastAsia="Times New Roman" w:cs="Times New Roman"/>
          <w:sz w:val="22"/>
          <w:shd w:val="clear" w:color="auto" w:fill="FFFFFF"/>
          <w:lang w:eastAsia="vi-VN"/>
        </w:rPr>
        <w:t>)</w:t>
      </w:r>
      <w:r w:rsidRPr="00046652">
        <w:rPr>
          <w:rFonts w:eastAsia="Times New Roman" w:cs="Times New Roman"/>
          <w:sz w:val="22"/>
          <w:shd w:val="clear" w:color="auto" w:fill="FFFFFF"/>
          <w:lang w:eastAsia="vi-VN"/>
        </w:rPr>
        <w:t>;                                                                              </w:t>
      </w:r>
      <w:r w:rsidRPr="00046652">
        <w:rPr>
          <w:rFonts w:eastAsia="Times New Roman" w:cs="Times New Roman"/>
          <w:b/>
          <w:bCs/>
          <w:sz w:val="22"/>
          <w:shd w:val="clear" w:color="auto" w:fill="FFFFFF"/>
          <w:lang w:eastAsia="vi-VN"/>
        </w:rPr>
        <w:t>                          </w:t>
      </w:r>
    </w:p>
    <w:p w:rsidR="00046652" w:rsidRPr="00046652" w:rsidRDefault="00046652" w:rsidP="00046652">
      <w:pPr>
        <w:shd w:val="clear" w:color="auto" w:fill="FFFFFF"/>
        <w:spacing w:after="0" w:line="312" w:lineRule="auto"/>
        <w:ind w:firstLine="360"/>
        <w:rPr>
          <w:rFonts w:eastAsia="Times New Roman" w:cs="Times New Roman"/>
          <w:sz w:val="22"/>
          <w:lang w:eastAsia="vi-VN"/>
        </w:rPr>
      </w:pPr>
      <w:r w:rsidRPr="00046652">
        <w:rPr>
          <w:rFonts w:eastAsia="Times New Roman" w:cs="Times New Roman"/>
          <w:sz w:val="22"/>
          <w:shd w:val="clear" w:color="auto" w:fill="FFFFFF"/>
          <w:lang w:eastAsia="vi-VN"/>
        </w:rPr>
        <w:t xml:space="preserve">- </w:t>
      </w:r>
      <w:r w:rsidR="00CE4141">
        <w:rPr>
          <w:rFonts w:eastAsia="Times New Roman" w:cs="Times New Roman"/>
          <w:sz w:val="22"/>
          <w:shd w:val="clear" w:color="auto" w:fill="FFFFFF"/>
          <w:lang w:eastAsia="vi-VN"/>
        </w:rPr>
        <w:t>Phụ huynh và học sinh lớp 8</w:t>
      </w:r>
      <w:r w:rsidRPr="00046652">
        <w:rPr>
          <w:rFonts w:eastAsia="Times New Roman" w:cs="Times New Roman"/>
          <w:sz w:val="22"/>
          <w:shd w:val="clear" w:color="auto" w:fill="FFFFFF"/>
          <w:lang w:eastAsia="vi-VN"/>
        </w:rPr>
        <w:t>;                                                                      </w:t>
      </w:r>
    </w:p>
    <w:p w:rsidR="00046652" w:rsidRPr="00046652" w:rsidRDefault="00046652" w:rsidP="00046652">
      <w:pPr>
        <w:shd w:val="clear" w:color="auto" w:fill="FFFFFF"/>
        <w:spacing w:after="0" w:line="312" w:lineRule="auto"/>
        <w:ind w:firstLine="360"/>
        <w:rPr>
          <w:rFonts w:eastAsia="Times New Roman" w:cs="Times New Roman"/>
          <w:sz w:val="22"/>
          <w:lang w:eastAsia="vi-VN"/>
        </w:rPr>
      </w:pPr>
      <w:r w:rsidRPr="00046652">
        <w:rPr>
          <w:rFonts w:eastAsia="Times New Roman" w:cs="Times New Roman"/>
          <w:sz w:val="22"/>
          <w:shd w:val="clear" w:color="auto" w:fill="FFFFFF"/>
          <w:lang w:eastAsia="vi-VN"/>
        </w:rPr>
        <w:t xml:space="preserve">- </w:t>
      </w:r>
      <w:r>
        <w:rPr>
          <w:rFonts w:eastAsia="Times New Roman" w:cs="Times New Roman"/>
          <w:sz w:val="22"/>
          <w:shd w:val="clear" w:color="auto" w:fill="FFFFFF"/>
          <w:lang w:eastAsia="vi-VN"/>
        </w:rPr>
        <w:t>Tổ chuyên môn</w:t>
      </w:r>
      <w:r w:rsidRPr="00046652">
        <w:rPr>
          <w:rFonts w:eastAsia="Times New Roman" w:cs="Times New Roman"/>
          <w:sz w:val="22"/>
          <w:shd w:val="clear" w:color="auto" w:fill="FFFFFF"/>
          <w:lang w:eastAsia="vi-VN"/>
        </w:rPr>
        <w:t>;</w:t>
      </w:r>
    </w:p>
    <w:p w:rsidR="00046652" w:rsidRPr="00046652" w:rsidRDefault="00046652" w:rsidP="00046652">
      <w:pPr>
        <w:shd w:val="clear" w:color="auto" w:fill="FFFFFF"/>
        <w:spacing w:after="0" w:line="312" w:lineRule="auto"/>
        <w:ind w:firstLine="360"/>
        <w:rPr>
          <w:rFonts w:eastAsia="Times New Roman" w:cs="Times New Roman"/>
          <w:sz w:val="22"/>
          <w:lang w:eastAsia="vi-VN"/>
        </w:rPr>
      </w:pPr>
      <w:r w:rsidRPr="00046652">
        <w:rPr>
          <w:rFonts w:eastAsia="Times New Roman" w:cs="Times New Roman"/>
          <w:sz w:val="22"/>
          <w:shd w:val="clear" w:color="auto" w:fill="FFFFFF"/>
          <w:lang w:eastAsia="vi-VN"/>
        </w:rPr>
        <w:t>- Lưu: VT.                                                </w:t>
      </w:r>
    </w:p>
    <w:p w:rsidR="00046652" w:rsidRPr="00046652" w:rsidRDefault="00046652" w:rsidP="00046652">
      <w:pPr>
        <w:shd w:val="clear" w:color="auto" w:fill="FFFFFF"/>
        <w:spacing w:after="0" w:line="312" w:lineRule="auto"/>
        <w:rPr>
          <w:rFonts w:cs="Times New Roman"/>
          <w:b/>
          <w:szCs w:val="28"/>
        </w:rPr>
      </w:pPr>
      <w:r w:rsidRPr="00046652">
        <w:rPr>
          <w:rFonts w:cs="Times New Roman"/>
          <w:szCs w:val="28"/>
        </w:rPr>
        <w:t xml:space="preserve">                                                                                               </w:t>
      </w:r>
      <w:r w:rsidRPr="00046652">
        <w:rPr>
          <w:rFonts w:cs="Times New Roman"/>
          <w:b/>
          <w:szCs w:val="28"/>
        </w:rPr>
        <w:t>Nguyễn Thị Nguyệt</w:t>
      </w:r>
    </w:p>
    <w:p w:rsidR="0004203B" w:rsidRPr="00046652" w:rsidRDefault="009F2EE2" w:rsidP="004C7C62">
      <w:pPr>
        <w:shd w:val="clear" w:color="auto" w:fill="FFFFFF"/>
        <w:spacing w:after="150" w:line="240" w:lineRule="auto"/>
        <w:ind w:firstLine="567"/>
        <w:jc w:val="both"/>
        <w:rPr>
          <w:rFonts w:eastAsia="Times New Roman" w:cs="Times New Roman"/>
          <w:color w:val="000000"/>
          <w:szCs w:val="28"/>
          <w:shd w:val="clear" w:color="auto" w:fill="FFFFFF"/>
        </w:rPr>
      </w:pPr>
      <w:r w:rsidRPr="00046652">
        <w:rPr>
          <w:rFonts w:eastAsia="Times New Roman" w:cs="Times New Roman"/>
          <w:color w:val="000000"/>
          <w:szCs w:val="28"/>
          <w:shd w:val="clear" w:color="auto" w:fill="FFFFFF"/>
        </w:rPr>
        <w:t> </w:t>
      </w:r>
    </w:p>
    <w:sectPr w:rsidR="0004203B" w:rsidRPr="0004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E2"/>
    <w:rsid w:val="000107D1"/>
    <w:rsid w:val="0004203B"/>
    <w:rsid w:val="00046652"/>
    <w:rsid w:val="000555BC"/>
    <w:rsid w:val="001467D6"/>
    <w:rsid w:val="00266051"/>
    <w:rsid w:val="002778E9"/>
    <w:rsid w:val="00382E33"/>
    <w:rsid w:val="00441B91"/>
    <w:rsid w:val="004C7C62"/>
    <w:rsid w:val="005D4E76"/>
    <w:rsid w:val="00651D8B"/>
    <w:rsid w:val="006822FF"/>
    <w:rsid w:val="0069498B"/>
    <w:rsid w:val="006E75C7"/>
    <w:rsid w:val="00950555"/>
    <w:rsid w:val="00963DCF"/>
    <w:rsid w:val="00966396"/>
    <w:rsid w:val="009C23BD"/>
    <w:rsid w:val="009F2EE2"/>
    <w:rsid w:val="00AC66E2"/>
    <w:rsid w:val="00AD07C4"/>
    <w:rsid w:val="00C274E0"/>
    <w:rsid w:val="00C8065E"/>
    <w:rsid w:val="00CA6994"/>
    <w:rsid w:val="00CE4141"/>
    <w:rsid w:val="00E54E60"/>
    <w:rsid w:val="00E57EEF"/>
    <w:rsid w:val="00E66696"/>
    <w:rsid w:val="00EF4763"/>
    <w:rsid w:val="00F02BA8"/>
    <w:rsid w:val="00F4174B"/>
    <w:rsid w:val="00F5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F4DD"/>
  <w15:docId w15:val="{CADABAFB-1D2E-4C55-99E5-49E8C8B5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EE2"/>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99"/>
    <w:semiHidden/>
    <w:unhideWhenUsed/>
    <w:rsid w:val="009F2EE2"/>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9F2EE2"/>
    <w:rPr>
      <w:rFonts w:eastAsia="Times New Roman" w:cs="Times New Roman"/>
      <w:sz w:val="24"/>
      <w:szCs w:val="24"/>
    </w:rPr>
  </w:style>
  <w:style w:type="paragraph" w:styleId="BalloonText">
    <w:name w:val="Balloon Text"/>
    <w:basedOn w:val="Normal"/>
    <w:link w:val="BalloonTextChar"/>
    <w:uiPriority w:val="99"/>
    <w:semiHidden/>
    <w:unhideWhenUsed/>
    <w:rsid w:val="009F2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EE2"/>
    <w:rPr>
      <w:rFonts w:ascii="Tahoma" w:hAnsi="Tahoma" w:cs="Tahoma"/>
      <w:sz w:val="16"/>
      <w:szCs w:val="16"/>
    </w:rPr>
  </w:style>
  <w:style w:type="table" w:styleId="TableGrid">
    <w:name w:val="Table Grid"/>
    <w:basedOn w:val="TableNormal"/>
    <w:uiPriority w:val="59"/>
    <w:rsid w:val="00F51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E4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12</cp:revision>
  <dcterms:created xsi:type="dcterms:W3CDTF">2022-08-02T03:39:00Z</dcterms:created>
  <dcterms:modified xsi:type="dcterms:W3CDTF">2023-06-13T03:32:00Z</dcterms:modified>
</cp:coreProperties>
</file>